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5154" w14:textId="77777777" w:rsidR="009F6B91" w:rsidRDefault="009F6B91" w:rsidP="009F6B91">
      <w:pPr>
        <w:pStyle w:val="Formatvorlage1"/>
      </w:pPr>
      <w:r>
        <w:t xml:space="preserve">Infoblatt: Online-Dienste </w:t>
      </w:r>
    </w:p>
    <w:p w14:paraId="608FAB00" w14:textId="77777777" w:rsidR="009F6B91" w:rsidRDefault="009F6B91" w:rsidP="009F6B91">
      <w:pPr>
        <w:pStyle w:val="Formatvorlage2"/>
      </w:pPr>
      <w:r>
        <w:t>oder auch: Internet-Plattformen</w:t>
      </w:r>
    </w:p>
    <w:p w14:paraId="02A014A4" w14:textId="77777777" w:rsidR="009F6B91" w:rsidRPr="004F0C6F" w:rsidRDefault="009F6B91" w:rsidP="009F6B91">
      <w:pPr>
        <w:rPr>
          <w:rFonts w:eastAsia="Arial" w:cs="Arial"/>
          <w:szCs w:val="24"/>
        </w:rPr>
      </w:pPr>
    </w:p>
    <w:p w14:paraId="524491CC" w14:textId="5780EE0E" w:rsidR="009F6B91" w:rsidRDefault="009F6B91" w:rsidP="009F6B91">
      <w:pPr>
        <w:rPr>
          <w:rFonts w:eastAsia="Arial" w:cs="Arial"/>
          <w:szCs w:val="24"/>
        </w:rPr>
      </w:pPr>
      <w:r>
        <w:rPr>
          <w:rFonts w:eastAsia="Arial" w:cs="Arial"/>
          <w:szCs w:val="24"/>
        </w:rPr>
        <w:t xml:space="preserve">Online-Dienste sind </w:t>
      </w:r>
      <w:r w:rsidRPr="004F0C6F">
        <w:rPr>
          <w:rFonts w:eastAsia="Arial" w:cs="Arial"/>
          <w:szCs w:val="24"/>
        </w:rPr>
        <w:t>„geschlossene“ Bereiche</w:t>
      </w:r>
      <w:r>
        <w:rPr>
          <w:rFonts w:eastAsia="Arial" w:cs="Arial"/>
          <w:szCs w:val="24"/>
        </w:rPr>
        <w:t xml:space="preserve"> im Internet</w:t>
      </w:r>
      <w:r w:rsidRPr="004F0C6F">
        <w:rPr>
          <w:rFonts w:eastAsia="Arial" w:cs="Arial"/>
          <w:szCs w:val="24"/>
        </w:rPr>
        <w:t xml:space="preserve">. „Geschlossen“ bedeutet, dass eine Anmeldung als Person nötig ist, um </w:t>
      </w:r>
      <w:r>
        <w:rPr>
          <w:rFonts w:eastAsia="Arial" w:cs="Arial"/>
          <w:szCs w:val="24"/>
        </w:rPr>
        <w:t>den Dienst nutzen</w:t>
      </w:r>
      <w:r w:rsidRPr="004F0C6F">
        <w:rPr>
          <w:rFonts w:eastAsia="Arial" w:cs="Arial"/>
          <w:szCs w:val="24"/>
        </w:rPr>
        <w:t xml:space="preserve"> zu können. Das heißt, </w:t>
      </w:r>
      <w:r w:rsidR="006E5AB4">
        <w:rPr>
          <w:rFonts w:eastAsia="Arial" w:cs="Arial"/>
          <w:szCs w:val="24"/>
        </w:rPr>
        <w:t>Sie müsse</w:t>
      </w:r>
      <w:r w:rsidRPr="004F0C6F">
        <w:rPr>
          <w:rFonts w:eastAsia="Arial" w:cs="Arial"/>
          <w:szCs w:val="24"/>
        </w:rPr>
        <w:t xml:space="preserve">n </w:t>
      </w:r>
      <w:r w:rsidR="006E5AB4">
        <w:rPr>
          <w:rFonts w:eastAsia="Arial" w:cs="Arial"/>
          <w:szCs w:val="24"/>
        </w:rPr>
        <w:t xml:space="preserve">Ihren </w:t>
      </w:r>
      <w:r w:rsidRPr="004F0C6F">
        <w:rPr>
          <w:rFonts w:eastAsia="Arial" w:cs="Arial"/>
          <w:szCs w:val="24"/>
        </w:rPr>
        <w:t xml:space="preserve">Namen, manchmal auch </w:t>
      </w:r>
      <w:r w:rsidR="006E5AB4">
        <w:rPr>
          <w:rFonts w:eastAsia="Arial" w:cs="Arial"/>
          <w:szCs w:val="24"/>
        </w:rPr>
        <w:t>Ihre</w:t>
      </w:r>
      <w:r w:rsidRPr="004F0C6F">
        <w:rPr>
          <w:rFonts w:eastAsia="Arial" w:cs="Arial"/>
          <w:szCs w:val="24"/>
        </w:rPr>
        <w:t xml:space="preserve"> Adresse, Telefon</w:t>
      </w:r>
      <w:r>
        <w:rPr>
          <w:rFonts w:eastAsia="Arial" w:cs="Arial"/>
          <w:szCs w:val="24"/>
        </w:rPr>
        <w:t>nummer</w:t>
      </w:r>
      <w:r w:rsidRPr="004F0C6F">
        <w:rPr>
          <w:rFonts w:eastAsia="Arial" w:cs="Arial"/>
          <w:szCs w:val="24"/>
        </w:rPr>
        <w:t xml:space="preserve"> etc. bekannt geben. </w:t>
      </w:r>
    </w:p>
    <w:p w14:paraId="2B9A1E1F" w14:textId="77777777" w:rsidR="009F6B91" w:rsidRPr="004F0C6F" w:rsidRDefault="009F6B91" w:rsidP="009F6B91">
      <w:pPr>
        <w:rPr>
          <w:rFonts w:eastAsia="Arial" w:cs="Arial"/>
          <w:szCs w:val="24"/>
        </w:rPr>
      </w:pPr>
      <w:r>
        <w:rPr>
          <w:rFonts w:eastAsia="Arial" w:cs="Arial"/>
          <w:szCs w:val="24"/>
        </w:rPr>
        <w:t xml:space="preserve">Wer bei einem Online-Dienst angemeldet ist, kann spezifische </w:t>
      </w:r>
      <w:r w:rsidRPr="004F0C6F">
        <w:rPr>
          <w:rFonts w:eastAsia="Arial" w:cs="Arial"/>
          <w:szCs w:val="24"/>
        </w:rPr>
        <w:t>Informationen</w:t>
      </w:r>
      <w:r>
        <w:rPr>
          <w:rFonts w:eastAsia="Arial" w:cs="Arial"/>
          <w:szCs w:val="24"/>
        </w:rPr>
        <w:t xml:space="preserve"> erhalten</w:t>
      </w:r>
      <w:r w:rsidRPr="004F0C6F">
        <w:rPr>
          <w:rFonts w:eastAsia="Arial" w:cs="Arial"/>
          <w:szCs w:val="24"/>
        </w:rPr>
        <w:t xml:space="preserve">, </w:t>
      </w:r>
      <w:r>
        <w:rPr>
          <w:rFonts w:eastAsia="Arial" w:cs="Arial"/>
          <w:szCs w:val="24"/>
        </w:rPr>
        <w:t>sich mit anderen austauschen</w:t>
      </w:r>
      <w:r w:rsidRPr="004F0C6F">
        <w:rPr>
          <w:rFonts w:eastAsia="Arial" w:cs="Arial"/>
          <w:szCs w:val="24"/>
        </w:rPr>
        <w:t xml:space="preserve">, </w:t>
      </w:r>
      <w:r>
        <w:rPr>
          <w:rFonts w:eastAsia="Arial" w:cs="Arial"/>
          <w:szCs w:val="24"/>
        </w:rPr>
        <w:t xml:space="preserve">hat </w:t>
      </w:r>
      <w:r w:rsidRPr="004F0C6F">
        <w:rPr>
          <w:rFonts w:eastAsia="Arial" w:cs="Arial"/>
          <w:szCs w:val="24"/>
        </w:rPr>
        <w:t xml:space="preserve">Ein- oder Verkaufsmöglichkeiten </w:t>
      </w:r>
      <w:r>
        <w:rPr>
          <w:rFonts w:eastAsia="Arial" w:cs="Arial"/>
          <w:szCs w:val="24"/>
        </w:rPr>
        <w:t>oder kann ganz persönliche Services nutzen</w:t>
      </w:r>
      <w:r w:rsidRPr="004F0C6F">
        <w:rPr>
          <w:rFonts w:eastAsia="Arial" w:cs="Arial"/>
          <w:szCs w:val="24"/>
        </w:rPr>
        <w:t>.</w:t>
      </w:r>
      <w:bookmarkStart w:id="0" w:name="_GoBack"/>
      <w:bookmarkEnd w:id="0"/>
    </w:p>
    <w:p w14:paraId="52826207" w14:textId="77777777" w:rsidR="009F6B91" w:rsidRPr="004F0C6F" w:rsidRDefault="009F6B91" w:rsidP="009F6B91">
      <w:pPr>
        <w:rPr>
          <w:rFonts w:eastAsia="Arial" w:cs="Arial"/>
          <w:szCs w:val="24"/>
        </w:rPr>
      </w:pPr>
      <w:r w:rsidRPr="004F0C6F">
        <w:rPr>
          <w:rFonts w:eastAsia="Arial" w:cs="Arial"/>
          <w:szCs w:val="24"/>
        </w:rPr>
        <w:t xml:space="preserve">Es gibt sehr unterschiedliche Arten von </w:t>
      </w:r>
      <w:r>
        <w:rPr>
          <w:rFonts w:eastAsia="Arial" w:cs="Arial"/>
          <w:szCs w:val="24"/>
        </w:rPr>
        <w:t>Online-Diensten:</w:t>
      </w:r>
    </w:p>
    <w:p w14:paraId="6EF78D6B" w14:textId="77777777" w:rsidR="009F6B91" w:rsidRPr="004F0C6F" w:rsidRDefault="009F6B91" w:rsidP="009F6B91">
      <w:pPr>
        <w:rPr>
          <w:rFonts w:eastAsia="Arial" w:cs="Arial"/>
          <w:b/>
          <w:szCs w:val="24"/>
        </w:rPr>
      </w:pPr>
      <w:r w:rsidRPr="004F0C6F">
        <w:rPr>
          <w:rFonts w:eastAsia="Arial" w:cs="Arial"/>
          <w:b/>
          <w:szCs w:val="24"/>
        </w:rPr>
        <w:t>a) Öffentliche Einrichtungen oder gemeinnützige Organisationen</w:t>
      </w:r>
      <w:r>
        <w:rPr>
          <w:rFonts w:eastAsia="Arial" w:cs="Arial"/>
          <w:b/>
          <w:szCs w:val="24"/>
        </w:rPr>
        <w:t xml:space="preserve"> (Vereine)</w:t>
      </w:r>
    </w:p>
    <w:p w14:paraId="29F92AC6" w14:textId="0015384D" w:rsidR="009F6B91" w:rsidRPr="004F0C6F" w:rsidRDefault="009F6B91" w:rsidP="009F6B91">
      <w:pPr>
        <w:pStyle w:val="Listenabsatz"/>
        <w:numPr>
          <w:ilvl w:val="0"/>
          <w:numId w:val="21"/>
        </w:numPr>
        <w:rPr>
          <w:rFonts w:eastAsia="Arial" w:cs="Arial"/>
          <w:szCs w:val="24"/>
        </w:rPr>
      </w:pPr>
      <w:r w:rsidRPr="004F0C6F">
        <w:rPr>
          <w:rFonts w:eastAsia="Arial" w:cs="Arial"/>
          <w:szCs w:val="24"/>
        </w:rPr>
        <w:t>Ämter und Behörden bieten kostenfreien Zugang a</w:t>
      </w:r>
      <w:r w:rsidR="008E6E99">
        <w:rPr>
          <w:rFonts w:eastAsia="Arial" w:cs="Arial"/>
          <w:szCs w:val="24"/>
        </w:rPr>
        <w:t>n, z</w:t>
      </w:r>
      <w:r w:rsidRPr="004F0C6F">
        <w:rPr>
          <w:rFonts w:eastAsia="Arial" w:cs="Arial"/>
          <w:szCs w:val="24"/>
        </w:rPr>
        <w:t>.</w:t>
      </w:r>
      <w:r>
        <w:rPr>
          <w:rFonts w:eastAsia="Arial" w:cs="Arial"/>
          <w:szCs w:val="24"/>
        </w:rPr>
        <w:t xml:space="preserve"> </w:t>
      </w:r>
      <w:r w:rsidRPr="004F0C6F">
        <w:rPr>
          <w:rFonts w:eastAsia="Arial" w:cs="Arial"/>
          <w:szCs w:val="24"/>
        </w:rPr>
        <w:t xml:space="preserve">B. das AMS, das Finanzamt, Sozialversicherungen etc. </w:t>
      </w:r>
      <w:r w:rsidR="008E6E99">
        <w:rPr>
          <w:rFonts w:eastAsia="Arial" w:cs="Arial"/>
          <w:szCs w:val="24"/>
        </w:rPr>
        <w:br/>
      </w:r>
      <w:r w:rsidRPr="004F0C6F">
        <w:rPr>
          <w:rFonts w:eastAsia="Arial" w:cs="Arial"/>
          <w:szCs w:val="24"/>
        </w:rPr>
        <w:t>Damit können Behördenwege über das Internet erledigt werden.</w:t>
      </w:r>
    </w:p>
    <w:p w14:paraId="56EAACCB" w14:textId="77777777" w:rsidR="009F6B91" w:rsidRPr="004F0C6F" w:rsidRDefault="009F6B91" w:rsidP="009F6B91">
      <w:pPr>
        <w:pStyle w:val="Listenabsatz"/>
        <w:numPr>
          <w:ilvl w:val="0"/>
          <w:numId w:val="21"/>
        </w:numPr>
        <w:rPr>
          <w:rFonts w:eastAsia="Arial" w:cs="Arial"/>
          <w:szCs w:val="24"/>
        </w:rPr>
      </w:pPr>
      <w:r w:rsidRPr="004F0C6F">
        <w:rPr>
          <w:rFonts w:eastAsia="Arial" w:cs="Arial"/>
          <w:szCs w:val="24"/>
        </w:rPr>
        <w:t>Erwachsenenbildungseinrichtungen</w:t>
      </w:r>
      <w:r>
        <w:rPr>
          <w:rFonts w:eastAsia="Arial" w:cs="Arial"/>
          <w:szCs w:val="24"/>
        </w:rPr>
        <w:t>, Schulen und andere Bildungseinrichtungen bi</w:t>
      </w:r>
      <w:r w:rsidRPr="004F0C6F">
        <w:rPr>
          <w:rFonts w:eastAsia="Arial" w:cs="Arial"/>
          <w:szCs w:val="24"/>
        </w:rPr>
        <w:t xml:space="preserve">eten kostenfreie Lernplattformen an. </w:t>
      </w:r>
    </w:p>
    <w:p w14:paraId="03F3D0CD" w14:textId="77777777" w:rsidR="009F6B91" w:rsidRPr="004F0C6F" w:rsidRDefault="009F6B91" w:rsidP="009F6B91">
      <w:pPr>
        <w:pStyle w:val="Listenabsatz"/>
        <w:numPr>
          <w:ilvl w:val="0"/>
          <w:numId w:val="21"/>
        </w:numPr>
        <w:rPr>
          <w:rFonts w:eastAsia="Arial" w:cs="Arial"/>
          <w:szCs w:val="24"/>
        </w:rPr>
      </w:pPr>
      <w:r w:rsidRPr="004F0C6F">
        <w:rPr>
          <w:rFonts w:eastAsia="Arial" w:cs="Arial"/>
          <w:szCs w:val="24"/>
        </w:rPr>
        <w:t>Vereine bieten kostenfreie Informations- und Austauschplattformen zu verschiedenen Themen</w:t>
      </w:r>
      <w:r>
        <w:rPr>
          <w:rFonts w:eastAsia="Arial" w:cs="Arial"/>
          <w:szCs w:val="24"/>
        </w:rPr>
        <w:t xml:space="preserve"> wie z. B. </w:t>
      </w:r>
      <w:r w:rsidRPr="004F0C6F">
        <w:rPr>
          <w:rFonts w:eastAsia="Arial" w:cs="Arial"/>
          <w:szCs w:val="24"/>
        </w:rPr>
        <w:t xml:space="preserve"> Selbsthilfegruppen</w:t>
      </w:r>
      <w:r>
        <w:rPr>
          <w:rFonts w:eastAsia="Arial" w:cs="Arial"/>
          <w:szCs w:val="24"/>
        </w:rPr>
        <w:t xml:space="preserve"> an</w:t>
      </w:r>
      <w:r w:rsidRPr="004F0C6F">
        <w:rPr>
          <w:rFonts w:eastAsia="Arial" w:cs="Arial"/>
          <w:szCs w:val="24"/>
        </w:rPr>
        <w:t>.</w:t>
      </w:r>
    </w:p>
    <w:p w14:paraId="3B9DEEE9" w14:textId="77777777" w:rsidR="009F6B91" w:rsidRPr="004F0C6F" w:rsidRDefault="009F6B91" w:rsidP="009F6B91">
      <w:pPr>
        <w:rPr>
          <w:rFonts w:eastAsia="Arial" w:cs="Arial"/>
          <w:szCs w:val="24"/>
        </w:rPr>
      </w:pPr>
    </w:p>
    <w:p w14:paraId="34E34174" w14:textId="77777777" w:rsidR="009F6B91" w:rsidRPr="004F0C6F" w:rsidRDefault="009F6B91" w:rsidP="009F6B91">
      <w:pPr>
        <w:rPr>
          <w:rFonts w:eastAsia="Arial" w:cs="Arial"/>
          <w:b/>
          <w:szCs w:val="24"/>
        </w:rPr>
      </w:pPr>
      <w:r w:rsidRPr="004F0C6F">
        <w:rPr>
          <w:rFonts w:eastAsia="Arial" w:cs="Arial"/>
          <w:b/>
          <w:szCs w:val="24"/>
        </w:rPr>
        <w:t>b) Firmen und Konzerne</w:t>
      </w:r>
    </w:p>
    <w:p w14:paraId="0D52CCB2" w14:textId="77777777" w:rsidR="009F6B91" w:rsidRDefault="009F6B91" w:rsidP="009F6B91">
      <w:pPr>
        <w:pStyle w:val="Listenabsatz"/>
        <w:numPr>
          <w:ilvl w:val="0"/>
          <w:numId w:val="22"/>
        </w:numPr>
        <w:rPr>
          <w:rFonts w:eastAsia="Arial" w:cs="Arial"/>
          <w:szCs w:val="24"/>
        </w:rPr>
      </w:pPr>
      <w:r w:rsidRPr="004F0C6F">
        <w:rPr>
          <w:rFonts w:eastAsia="Arial" w:cs="Arial"/>
          <w:szCs w:val="24"/>
        </w:rPr>
        <w:t xml:space="preserve">Viele Firmen bieten Dienstleistungen </w:t>
      </w:r>
      <w:r>
        <w:rPr>
          <w:rFonts w:eastAsia="Arial" w:cs="Arial"/>
          <w:szCs w:val="24"/>
        </w:rPr>
        <w:t>als Online-Dienste</w:t>
      </w:r>
      <w:r w:rsidRPr="004F0C6F">
        <w:rPr>
          <w:rFonts w:eastAsia="Arial" w:cs="Arial"/>
          <w:szCs w:val="24"/>
        </w:rPr>
        <w:t xml:space="preserve"> an und verlangen dafür eine Nutzungsgebühr: </w:t>
      </w:r>
    </w:p>
    <w:p w14:paraId="3C837C11" w14:textId="77777777" w:rsidR="009F6B91" w:rsidRDefault="009F6B91" w:rsidP="009F6B91">
      <w:pPr>
        <w:pStyle w:val="Listenabsatz"/>
        <w:numPr>
          <w:ilvl w:val="1"/>
          <w:numId w:val="22"/>
        </w:numPr>
        <w:rPr>
          <w:rFonts w:eastAsia="Arial" w:cs="Arial"/>
          <w:szCs w:val="24"/>
        </w:rPr>
      </w:pPr>
      <w:r w:rsidRPr="004F0C6F">
        <w:rPr>
          <w:rFonts w:eastAsia="Arial" w:cs="Arial"/>
          <w:szCs w:val="24"/>
        </w:rPr>
        <w:t>Private Kursanbieter ermöglichen den Zugang zu Kursunterlagen</w:t>
      </w:r>
      <w:r>
        <w:rPr>
          <w:rFonts w:eastAsia="Arial" w:cs="Arial"/>
          <w:szCs w:val="24"/>
        </w:rPr>
        <w:t>.</w:t>
      </w:r>
      <w:r w:rsidRPr="004F0C6F">
        <w:rPr>
          <w:rFonts w:eastAsia="Arial" w:cs="Arial"/>
          <w:szCs w:val="24"/>
        </w:rPr>
        <w:t xml:space="preserve"> </w:t>
      </w:r>
    </w:p>
    <w:p w14:paraId="1B3B62E2" w14:textId="06115C89" w:rsidR="009F6B91" w:rsidRDefault="009F6B91" w:rsidP="009F6B91">
      <w:pPr>
        <w:pStyle w:val="Listenabsatz"/>
        <w:numPr>
          <w:ilvl w:val="1"/>
          <w:numId w:val="22"/>
        </w:numPr>
        <w:rPr>
          <w:rFonts w:eastAsia="Arial" w:cs="Arial"/>
          <w:szCs w:val="24"/>
        </w:rPr>
      </w:pPr>
      <w:r w:rsidRPr="004F0C6F">
        <w:rPr>
          <w:rFonts w:eastAsia="Arial" w:cs="Arial"/>
          <w:szCs w:val="24"/>
        </w:rPr>
        <w:t>Zeitungen</w:t>
      </w:r>
      <w:r>
        <w:rPr>
          <w:rFonts w:eastAsia="Arial" w:cs="Arial"/>
          <w:szCs w:val="24"/>
        </w:rPr>
        <w:t xml:space="preserve"> können online gelesen werden</w:t>
      </w:r>
      <w:r w:rsidR="002E26AB">
        <w:rPr>
          <w:rFonts w:eastAsia="Arial" w:cs="Arial"/>
          <w:szCs w:val="24"/>
        </w:rPr>
        <w:t>.</w:t>
      </w:r>
    </w:p>
    <w:p w14:paraId="504D2F40" w14:textId="77777777" w:rsidR="009F6B91" w:rsidRPr="004F0C6F" w:rsidRDefault="009F6B91" w:rsidP="009F6B91">
      <w:pPr>
        <w:pStyle w:val="Listenabsatz"/>
        <w:numPr>
          <w:ilvl w:val="1"/>
          <w:numId w:val="22"/>
        </w:numPr>
        <w:rPr>
          <w:rFonts w:eastAsia="Arial" w:cs="Arial"/>
          <w:szCs w:val="24"/>
        </w:rPr>
      </w:pPr>
      <w:r w:rsidRPr="004F0C6F">
        <w:rPr>
          <w:rFonts w:eastAsia="Arial" w:cs="Arial"/>
          <w:szCs w:val="24"/>
        </w:rPr>
        <w:t>Bankgeschäfte über das Internet funktionieren auch über solche geschlossenen Bereiche.</w:t>
      </w:r>
    </w:p>
    <w:p w14:paraId="3C1A781A" w14:textId="77777777" w:rsidR="009F6B91" w:rsidRPr="002D5FF1" w:rsidRDefault="009F6B91" w:rsidP="009F6B91">
      <w:pPr>
        <w:pStyle w:val="Listenabsatz"/>
        <w:numPr>
          <w:ilvl w:val="0"/>
          <w:numId w:val="22"/>
        </w:numPr>
        <w:rPr>
          <w:rFonts w:eastAsia="Arial" w:cs="Arial"/>
          <w:szCs w:val="24"/>
        </w:rPr>
      </w:pPr>
      <w:r w:rsidRPr="004F0C6F">
        <w:rPr>
          <w:rFonts w:eastAsia="Arial" w:cs="Arial"/>
          <w:szCs w:val="24"/>
        </w:rPr>
        <w:t xml:space="preserve">Viele Firmen bieten </w:t>
      </w:r>
      <w:r>
        <w:rPr>
          <w:rFonts w:eastAsia="Arial" w:cs="Arial"/>
          <w:szCs w:val="24"/>
        </w:rPr>
        <w:t>einen</w:t>
      </w:r>
      <w:r w:rsidRPr="004F0C6F">
        <w:rPr>
          <w:rFonts w:eastAsia="Arial" w:cs="Arial"/>
          <w:szCs w:val="24"/>
        </w:rPr>
        <w:t xml:space="preserve"> kostenfreien Zugang zu </w:t>
      </w:r>
      <w:r>
        <w:rPr>
          <w:rFonts w:eastAsia="Arial" w:cs="Arial"/>
          <w:szCs w:val="24"/>
        </w:rPr>
        <w:t>Internet-</w:t>
      </w:r>
      <w:r w:rsidRPr="004F0C6F">
        <w:rPr>
          <w:rFonts w:eastAsia="Arial" w:cs="Arial"/>
          <w:szCs w:val="24"/>
        </w:rPr>
        <w:t xml:space="preserve">Plattformen an. </w:t>
      </w:r>
      <w:r>
        <w:rPr>
          <w:rFonts w:eastAsia="Arial" w:cs="Arial"/>
          <w:szCs w:val="24"/>
        </w:rPr>
        <w:t>Diese Firmen verdienen dann aber damit Geld</w:t>
      </w:r>
      <w:r w:rsidRPr="002D5FF1">
        <w:rPr>
          <w:rFonts w:eastAsia="Arial" w:cs="Arial"/>
          <w:szCs w:val="24"/>
        </w:rPr>
        <w:t xml:space="preserve">, </w:t>
      </w:r>
      <w:r>
        <w:rPr>
          <w:rFonts w:eastAsia="Arial" w:cs="Arial"/>
          <w:szCs w:val="24"/>
        </w:rPr>
        <w:t>dass</w:t>
      </w:r>
      <w:r w:rsidRPr="002D5FF1">
        <w:rPr>
          <w:rFonts w:eastAsia="Arial" w:cs="Arial"/>
          <w:szCs w:val="24"/>
        </w:rPr>
        <w:t xml:space="preserve"> </w:t>
      </w:r>
      <w:r>
        <w:rPr>
          <w:rFonts w:eastAsia="Arial" w:cs="Arial"/>
          <w:szCs w:val="24"/>
        </w:rPr>
        <w:t xml:space="preserve">z. B. über das Internet </w:t>
      </w:r>
      <w:r w:rsidRPr="002D5FF1">
        <w:rPr>
          <w:rFonts w:eastAsia="Arial" w:cs="Arial"/>
          <w:szCs w:val="24"/>
        </w:rPr>
        <w:t>ein</w:t>
      </w:r>
      <w:r>
        <w:rPr>
          <w:rFonts w:eastAsia="Arial" w:cs="Arial"/>
          <w:szCs w:val="24"/>
        </w:rPr>
        <w:t>ge</w:t>
      </w:r>
      <w:r w:rsidRPr="002D5FF1">
        <w:rPr>
          <w:rFonts w:eastAsia="Arial" w:cs="Arial"/>
          <w:szCs w:val="24"/>
        </w:rPr>
        <w:t>kauf</w:t>
      </w:r>
      <w:r>
        <w:rPr>
          <w:rFonts w:eastAsia="Arial" w:cs="Arial"/>
          <w:szCs w:val="24"/>
        </w:rPr>
        <w:t>t oder eine R</w:t>
      </w:r>
      <w:r w:rsidRPr="002D5FF1">
        <w:rPr>
          <w:rFonts w:eastAsia="Arial" w:cs="Arial"/>
          <w:szCs w:val="24"/>
        </w:rPr>
        <w:t xml:space="preserve">eise </w:t>
      </w:r>
      <w:r>
        <w:rPr>
          <w:rFonts w:eastAsia="Arial" w:cs="Arial"/>
          <w:szCs w:val="24"/>
        </w:rPr>
        <w:t>gebucht wird (Booking.com, PayPal etc.).</w:t>
      </w:r>
      <w:r w:rsidRPr="002D5FF1">
        <w:rPr>
          <w:rFonts w:eastAsia="Arial" w:cs="Arial"/>
          <w:szCs w:val="24"/>
        </w:rPr>
        <w:br/>
      </w:r>
    </w:p>
    <w:p w14:paraId="5E7E4CB8" w14:textId="77777777" w:rsidR="009F6B91" w:rsidRPr="004F0C6F" w:rsidRDefault="009F6B91" w:rsidP="009F6B91">
      <w:pPr>
        <w:pStyle w:val="Listenabsatz"/>
        <w:ind w:left="0"/>
        <w:rPr>
          <w:rFonts w:eastAsia="Arial" w:cs="Arial"/>
          <w:szCs w:val="24"/>
        </w:rPr>
      </w:pPr>
      <w:r w:rsidRPr="004F0C6F">
        <w:rPr>
          <w:rFonts w:eastAsia="Arial" w:cs="Arial"/>
          <w:szCs w:val="24"/>
        </w:rPr>
        <w:t xml:space="preserve">Andere </w:t>
      </w:r>
      <w:r>
        <w:rPr>
          <w:rFonts w:eastAsia="Arial" w:cs="Arial"/>
          <w:szCs w:val="24"/>
        </w:rPr>
        <w:t xml:space="preserve">Online-Dienste </w:t>
      </w:r>
      <w:r w:rsidRPr="004F0C6F">
        <w:rPr>
          <w:rFonts w:eastAsia="Arial" w:cs="Arial"/>
          <w:szCs w:val="24"/>
        </w:rPr>
        <w:t>verdienen Geld damit, dass viel Werbung zu sehen</w:t>
      </w:r>
      <w:r>
        <w:rPr>
          <w:rFonts w:eastAsia="Arial" w:cs="Arial"/>
          <w:szCs w:val="24"/>
        </w:rPr>
        <w:t xml:space="preserve"> ist</w:t>
      </w:r>
      <w:r w:rsidRPr="004F0C6F">
        <w:rPr>
          <w:rFonts w:eastAsia="Arial" w:cs="Arial"/>
          <w:szCs w:val="24"/>
        </w:rPr>
        <w:t xml:space="preserve">. Oder sie nutzen und verkaufen Informationen über </w:t>
      </w:r>
      <w:r>
        <w:rPr>
          <w:rFonts w:eastAsia="Arial" w:cs="Arial"/>
          <w:szCs w:val="24"/>
        </w:rPr>
        <w:t>die Mitglieder ihrer Online-Dienste</w:t>
      </w:r>
      <w:r w:rsidRPr="004F0C6F">
        <w:rPr>
          <w:rFonts w:eastAsia="Arial" w:cs="Arial"/>
          <w:szCs w:val="24"/>
        </w:rPr>
        <w:t xml:space="preserve">. </w:t>
      </w:r>
      <w:r>
        <w:rPr>
          <w:rFonts w:eastAsia="Arial" w:cs="Arial"/>
          <w:szCs w:val="24"/>
        </w:rPr>
        <w:br/>
      </w:r>
      <w:r w:rsidRPr="004F0C6F">
        <w:rPr>
          <w:rFonts w:eastAsia="Arial" w:cs="Arial"/>
          <w:szCs w:val="24"/>
        </w:rPr>
        <w:t xml:space="preserve">Deswegen ist es wichtig, zu überlegen, welche </w:t>
      </w:r>
      <w:r>
        <w:rPr>
          <w:rFonts w:eastAsia="Arial" w:cs="Arial"/>
          <w:szCs w:val="24"/>
        </w:rPr>
        <w:t>Online-Dienste</w:t>
      </w:r>
      <w:r w:rsidRPr="004F0C6F">
        <w:rPr>
          <w:rFonts w:eastAsia="Arial" w:cs="Arial"/>
          <w:szCs w:val="24"/>
        </w:rPr>
        <w:t xml:space="preserve"> genutzt werden und wie viele Informationen jede </w:t>
      </w:r>
      <w:r>
        <w:rPr>
          <w:rFonts w:eastAsia="Arial" w:cs="Arial"/>
          <w:szCs w:val="24"/>
        </w:rPr>
        <w:t xml:space="preserve">und jeder </w:t>
      </w:r>
      <w:r w:rsidRPr="004F0C6F">
        <w:rPr>
          <w:rFonts w:eastAsia="Arial" w:cs="Arial"/>
          <w:szCs w:val="24"/>
        </w:rPr>
        <w:t>über sich preisgibt.</w:t>
      </w:r>
    </w:p>
    <w:p w14:paraId="2E520F6D" w14:textId="77777777" w:rsidR="009F6B91" w:rsidRDefault="009F6B91" w:rsidP="009F6B91">
      <w:pPr>
        <w:pStyle w:val="Formatvorlage2"/>
      </w:pPr>
    </w:p>
    <w:p w14:paraId="1D26A79C" w14:textId="77777777" w:rsidR="009F6B91" w:rsidRPr="004F0C6F" w:rsidRDefault="009F6B91" w:rsidP="009F6B91">
      <w:pPr>
        <w:pStyle w:val="Formatvorlage2"/>
      </w:pPr>
      <w:r w:rsidRPr="004F0C6F">
        <w:t>Registrieren und Anmelden</w:t>
      </w:r>
    </w:p>
    <w:p w14:paraId="6EF8CB6F" w14:textId="77777777" w:rsidR="009F6B91" w:rsidRDefault="009F6B91" w:rsidP="009F6B91">
      <w:pPr>
        <w:rPr>
          <w:rFonts w:eastAsia="Arial"/>
        </w:rPr>
      </w:pPr>
      <w:r>
        <w:rPr>
          <w:rFonts w:eastAsia="Arial"/>
        </w:rPr>
        <w:t xml:space="preserve">Wer einen Online-Dienst nutzen will, muss sich vorab </w:t>
      </w:r>
      <w:r w:rsidRPr="004F0C6F">
        <w:rPr>
          <w:rFonts w:eastAsia="Arial"/>
          <w:b/>
        </w:rPr>
        <w:t>registrieren</w:t>
      </w:r>
      <w:r>
        <w:rPr>
          <w:rFonts w:eastAsia="Arial"/>
        </w:rPr>
        <w:t xml:space="preserve">, also „einschreiben“. </w:t>
      </w:r>
      <w:r w:rsidR="000C74D2">
        <w:rPr>
          <w:rFonts w:eastAsia="Arial"/>
        </w:rPr>
        <w:t>Manchmal heißt diese Möglichkeit des Registrierens auch „Konto anlegen“, „neuen Benutzer anlegen“ oder „sign up“.</w:t>
      </w:r>
    </w:p>
    <w:p w14:paraId="59A15144" w14:textId="77777777" w:rsidR="009F6B91" w:rsidRDefault="009F6B91" w:rsidP="009F6B91">
      <w:pPr>
        <w:rPr>
          <w:rFonts w:eastAsia="Arial"/>
        </w:rPr>
      </w:pPr>
    </w:p>
    <w:p w14:paraId="1CB785EE" w14:textId="77777777" w:rsidR="009F6B91" w:rsidRDefault="009F6B91" w:rsidP="009F6B91">
      <w:pPr>
        <w:rPr>
          <w:rFonts w:eastAsia="Arial"/>
        </w:rPr>
      </w:pPr>
      <w:r>
        <w:rPr>
          <w:rFonts w:eastAsia="Arial"/>
        </w:rPr>
        <w:t xml:space="preserve">Das ist nur ein einziges Mal nötig. Beim Registrieren wird festgelegt, wie Sie sich in der Folge anmelden, wenn Sie den Online-Dienst nutzen. </w:t>
      </w:r>
    </w:p>
    <w:p w14:paraId="4799C856" w14:textId="77777777" w:rsidR="000C74D2" w:rsidRDefault="000C74D2" w:rsidP="009F6B91">
      <w:pPr>
        <w:rPr>
          <w:rFonts w:eastAsia="Arial"/>
        </w:rPr>
      </w:pPr>
      <w:r>
        <w:rPr>
          <w:rFonts w:eastAsia="Arial"/>
        </w:rPr>
        <w:t>Das sieht bei der Flohmarktplattform willhaben zum Beispiel so aus:</w:t>
      </w:r>
    </w:p>
    <w:p w14:paraId="71A77304" w14:textId="77777777" w:rsidR="000C74D2" w:rsidRDefault="000C74D2" w:rsidP="009F6B91">
      <w:pPr>
        <w:rPr>
          <w:rFonts w:eastAsia="Arial"/>
        </w:rPr>
      </w:pPr>
    </w:p>
    <w:p w14:paraId="3FF4503F" w14:textId="77777777" w:rsidR="000C74D2" w:rsidRDefault="000C74D2" w:rsidP="009F6B91">
      <w:pPr>
        <w:rPr>
          <w:rFonts w:eastAsia="Arial"/>
        </w:rPr>
      </w:pPr>
      <w:r>
        <w:rPr>
          <w:noProof/>
        </w:rPr>
        <mc:AlternateContent>
          <mc:Choice Requires="wps">
            <w:drawing>
              <wp:anchor distT="0" distB="0" distL="114300" distR="114300" simplePos="0" relativeHeight="251659264" behindDoc="0" locked="0" layoutInCell="1" allowOverlap="1" wp14:anchorId="1AA527E0" wp14:editId="4CF7873A">
                <wp:simplePos x="0" y="0"/>
                <wp:positionH relativeFrom="column">
                  <wp:posOffset>4060190</wp:posOffset>
                </wp:positionH>
                <wp:positionV relativeFrom="paragraph">
                  <wp:posOffset>48260</wp:posOffset>
                </wp:positionV>
                <wp:extent cx="579120" cy="266700"/>
                <wp:effectExtent l="0" t="0" r="11430" b="19050"/>
                <wp:wrapNone/>
                <wp:docPr id="5" name="Ellipse 5"/>
                <wp:cNvGraphicFramePr/>
                <a:graphic xmlns:a="http://schemas.openxmlformats.org/drawingml/2006/main">
                  <a:graphicData uri="http://schemas.microsoft.com/office/word/2010/wordprocessingShape">
                    <wps:wsp>
                      <wps:cNvSpPr/>
                      <wps:spPr>
                        <a:xfrm>
                          <a:off x="0" y="0"/>
                          <a:ext cx="57912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7037AF6" id="Ellipse 5" o:spid="_x0000_s1026" style="position:absolute;margin-left:319.7pt;margin-top:3.8pt;width:45.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" filled="f" strokecolor="#243f60 [1604]" strokeweight="2pt"/>
            </w:pict>
          </mc:Fallback>
        </mc:AlternateContent>
      </w:r>
      <w:r>
        <w:rPr>
          <w:noProof/>
        </w:rPr>
        <w:drawing>
          <wp:inline distT="0" distB="0" distL="0" distR="0" wp14:anchorId="4F0BA784" wp14:editId="0D265EEE">
            <wp:extent cx="5759450" cy="6902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690245"/>
                    </a:xfrm>
                    <a:prstGeom prst="rect">
                      <a:avLst/>
                    </a:prstGeom>
                  </pic:spPr>
                </pic:pic>
              </a:graphicData>
            </a:graphic>
          </wp:inline>
        </w:drawing>
      </w:r>
    </w:p>
    <w:p w14:paraId="1AB75B07" w14:textId="77777777" w:rsidR="000C74D2" w:rsidRDefault="000C74D2" w:rsidP="009F6B91">
      <w:pPr>
        <w:rPr>
          <w:rFonts w:eastAsia="Arial"/>
        </w:rPr>
      </w:pPr>
    </w:p>
    <w:p w14:paraId="072BE2BB" w14:textId="5982735A" w:rsidR="009F6B91" w:rsidRDefault="000C74D2" w:rsidP="009F6B91">
      <w:pPr>
        <w:rPr>
          <w:rFonts w:eastAsia="Arial"/>
        </w:rPr>
      </w:pPr>
      <w:r>
        <w:rPr>
          <w:rFonts w:eastAsia="Arial"/>
        </w:rPr>
        <w:t xml:space="preserve">Wenn Sie </w:t>
      </w:r>
      <w:r w:rsidR="008E6E99">
        <w:rPr>
          <w:rFonts w:eastAsia="Arial"/>
        </w:rPr>
        <w:t>auf „Registrieren“</w:t>
      </w:r>
      <w:r>
        <w:rPr>
          <w:rFonts w:eastAsia="Arial"/>
        </w:rPr>
        <w:t xml:space="preserve"> </w:t>
      </w:r>
      <w:r w:rsidR="008E6E99">
        <w:rPr>
          <w:rFonts w:eastAsia="Arial"/>
        </w:rPr>
        <w:t>klicken, erscheint ein Online-</w:t>
      </w:r>
      <w:r>
        <w:rPr>
          <w:rFonts w:eastAsia="Arial"/>
        </w:rPr>
        <w:t>Formular. Das sieht bei willhaben beispielsweise so aus:</w:t>
      </w:r>
    </w:p>
    <w:p w14:paraId="39A5C27A" w14:textId="77777777" w:rsidR="009F6B91" w:rsidRDefault="000C74D2" w:rsidP="009F6B91">
      <w:pPr>
        <w:rPr>
          <w:rFonts w:eastAsia="Arial"/>
        </w:rPr>
      </w:pPr>
      <w:r>
        <w:rPr>
          <w:noProof/>
        </w:rPr>
        <w:drawing>
          <wp:anchor distT="0" distB="0" distL="114300" distR="114300" simplePos="0" relativeHeight="251660288" behindDoc="0" locked="0" layoutInCell="1" allowOverlap="1" wp14:anchorId="14147A20" wp14:editId="709DD0CC">
            <wp:simplePos x="0" y="0"/>
            <wp:positionH relativeFrom="column">
              <wp:posOffset>21590</wp:posOffset>
            </wp:positionH>
            <wp:positionV relativeFrom="paragraph">
              <wp:posOffset>21590</wp:posOffset>
            </wp:positionV>
            <wp:extent cx="2203524" cy="3878580"/>
            <wp:effectExtent l="19050" t="19050" r="25400" b="2667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03524" cy="3878580"/>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p>
    <w:p w14:paraId="2722920C" w14:textId="77777777" w:rsidR="009F6B91" w:rsidRDefault="009F6B91" w:rsidP="009F6B91">
      <w:pPr>
        <w:rPr>
          <w:rFonts w:eastAsia="Arial"/>
        </w:rPr>
      </w:pPr>
    </w:p>
    <w:p w14:paraId="74499406" w14:textId="77777777" w:rsidR="009F6B91" w:rsidRDefault="009F6B91" w:rsidP="009F6B91">
      <w:pPr>
        <w:rPr>
          <w:rFonts w:eastAsia="Arial"/>
        </w:rPr>
      </w:pPr>
    </w:p>
    <w:p w14:paraId="45C096D3" w14:textId="77777777" w:rsidR="009F6B91" w:rsidRDefault="009F6B91" w:rsidP="009F6B91">
      <w:pPr>
        <w:rPr>
          <w:rFonts w:eastAsia="Arial"/>
        </w:rPr>
      </w:pPr>
    </w:p>
    <w:p w14:paraId="0867052E" w14:textId="77777777" w:rsidR="000C74D2" w:rsidRDefault="000C74D2" w:rsidP="009F6B91">
      <w:pPr>
        <w:rPr>
          <w:rFonts w:eastAsia="Arial"/>
        </w:rPr>
      </w:pPr>
    </w:p>
    <w:p w14:paraId="733E7818" w14:textId="77777777" w:rsidR="000C74D2" w:rsidRDefault="000C74D2" w:rsidP="009F6B91">
      <w:pPr>
        <w:rPr>
          <w:rFonts w:eastAsia="Arial"/>
        </w:rPr>
      </w:pPr>
    </w:p>
    <w:p w14:paraId="3E922E60" w14:textId="77777777" w:rsidR="000C74D2" w:rsidRDefault="000C74D2" w:rsidP="009F6B91">
      <w:pPr>
        <w:rPr>
          <w:rFonts w:eastAsia="Arial"/>
        </w:rPr>
      </w:pPr>
    </w:p>
    <w:p w14:paraId="0909E3E2" w14:textId="77777777" w:rsidR="000C74D2" w:rsidRDefault="000C74D2" w:rsidP="009F6B91">
      <w:pPr>
        <w:rPr>
          <w:rFonts w:eastAsia="Arial"/>
        </w:rPr>
      </w:pPr>
    </w:p>
    <w:p w14:paraId="5B7801C2" w14:textId="77777777" w:rsidR="000C74D2" w:rsidRDefault="000C74D2" w:rsidP="009F6B91">
      <w:pPr>
        <w:rPr>
          <w:rFonts w:eastAsia="Arial"/>
        </w:rPr>
      </w:pPr>
    </w:p>
    <w:p w14:paraId="25E85335" w14:textId="77777777" w:rsidR="000C74D2" w:rsidRDefault="000C74D2" w:rsidP="009F6B91">
      <w:pPr>
        <w:rPr>
          <w:rFonts w:eastAsia="Arial"/>
        </w:rPr>
      </w:pPr>
    </w:p>
    <w:p w14:paraId="5CCCE906" w14:textId="77777777" w:rsidR="000C74D2" w:rsidRDefault="000C74D2" w:rsidP="009F6B91">
      <w:pPr>
        <w:rPr>
          <w:rFonts w:eastAsia="Arial"/>
        </w:rPr>
      </w:pPr>
    </w:p>
    <w:p w14:paraId="3C14840A" w14:textId="77777777" w:rsidR="000C74D2" w:rsidRDefault="000C74D2" w:rsidP="009F6B91">
      <w:pPr>
        <w:rPr>
          <w:rFonts w:eastAsia="Arial"/>
        </w:rPr>
      </w:pPr>
    </w:p>
    <w:p w14:paraId="7A1A4CF2" w14:textId="77777777" w:rsidR="009F6B91" w:rsidRDefault="009F6B91" w:rsidP="009F6B91">
      <w:pPr>
        <w:rPr>
          <w:rFonts w:eastAsia="Arial"/>
        </w:rPr>
      </w:pPr>
      <w:r>
        <w:rPr>
          <w:rFonts w:eastAsia="Arial"/>
        </w:rPr>
        <w:lastRenderedPageBreak/>
        <w:t xml:space="preserve">Der Vorgang des Registrierens ist unterschiedlich aufwändig, je nachdem, welchen Online-Dienst Sie nutzen wollen. </w:t>
      </w:r>
    </w:p>
    <w:p w14:paraId="5E06CD88" w14:textId="77777777" w:rsidR="009F6B91" w:rsidRDefault="009F6B91" w:rsidP="009F6B91">
      <w:pPr>
        <w:pStyle w:val="Listenabsatz"/>
        <w:numPr>
          <w:ilvl w:val="0"/>
          <w:numId w:val="23"/>
        </w:numPr>
        <w:rPr>
          <w:rFonts w:eastAsia="Arial"/>
        </w:rPr>
      </w:pPr>
      <w:r w:rsidRPr="009C55E8">
        <w:rPr>
          <w:rFonts w:eastAsia="Arial"/>
        </w:rPr>
        <w:t>Ämter und Behörden müssen sichergehen, dass wirklich Sie als Person sich registrieren und sich niemand anderes als Sie ausgibt. Hier geht es um sehr persönliche Informationen.</w:t>
      </w:r>
    </w:p>
    <w:p w14:paraId="4607D0B8" w14:textId="77777777" w:rsidR="009F6B91" w:rsidRPr="009C55E8" w:rsidRDefault="009F6B91" w:rsidP="009F6B91">
      <w:pPr>
        <w:pStyle w:val="Listenabsatz"/>
        <w:numPr>
          <w:ilvl w:val="0"/>
          <w:numId w:val="23"/>
        </w:numPr>
        <w:rPr>
          <w:rFonts w:eastAsia="Arial"/>
        </w:rPr>
      </w:pPr>
      <w:r w:rsidRPr="009C55E8">
        <w:rPr>
          <w:rFonts w:eastAsia="Arial"/>
        </w:rPr>
        <w:t>Bei privaten Online-Diensten (also solchen von Firmen) sollten Sie hingegen genau schauen, welche Informationen zu Ihrer Person verpflichtend angegeben werden müssen. Die verpflichtenden Informationen sind meistens mit einem * gekennzeichnet.</w:t>
      </w:r>
    </w:p>
    <w:p w14:paraId="34DEF56A" w14:textId="0B95F9E7" w:rsidR="009F6B91" w:rsidRDefault="008E6E99" w:rsidP="009F6B91">
      <w:pPr>
        <w:rPr>
          <w:rFonts w:eastAsia="Arial"/>
        </w:rPr>
      </w:pPr>
      <w:r>
        <w:rPr>
          <w:rFonts w:eastAsia="Arial"/>
        </w:rPr>
        <w:t xml:space="preserve">Bei den </w:t>
      </w:r>
      <w:r w:rsidR="009F6B91">
        <w:rPr>
          <w:rFonts w:eastAsia="Arial"/>
        </w:rPr>
        <w:t>meisten Online-Plattformen brauchen Sie eine E-Mail-Adresse, um sich registrieren zu können.</w:t>
      </w:r>
    </w:p>
    <w:p w14:paraId="6879C3CA" w14:textId="77777777" w:rsidR="009F6B91" w:rsidRDefault="009F6B91" w:rsidP="009F6B91">
      <w:pPr>
        <w:rPr>
          <w:rFonts w:eastAsia="Arial"/>
        </w:rPr>
      </w:pPr>
    </w:p>
    <w:p w14:paraId="225905E2" w14:textId="77777777" w:rsidR="009F6B91" w:rsidRDefault="009F6B91" w:rsidP="009F6B91">
      <w:pPr>
        <w:rPr>
          <w:rFonts w:eastAsia="Arial"/>
        </w:rPr>
      </w:pPr>
      <w:r>
        <w:rPr>
          <w:rFonts w:eastAsia="Arial"/>
        </w:rPr>
        <w:t xml:space="preserve">Beim Registrieren legen Sie einen Anmeldenamen fest. Das kann ein Kürzel sein, manchmal muss es auch die E-Mail-Adresse sein. </w:t>
      </w:r>
      <w:r>
        <w:rPr>
          <w:rFonts w:eastAsia="Arial"/>
        </w:rPr>
        <w:br/>
        <w:t xml:space="preserve">Wenn Sie sich nicht mit der E-Mail-Adresse anmelden können, kann es sein, dass der Benutzername schon von einer anderen Person genutzt wird. In diesem Fall erhalten Sie eine Fehlermeldung und Sie müssen einen neuen Vorschlag machen. </w:t>
      </w:r>
    </w:p>
    <w:p w14:paraId="4C437F59" w14:textId="77777777" w:rsidR="009F6B91" w:rsidRDefault="009F6B91" w:rsidP="009F6B91">
      <w:pPr>
        <w:rPr>
          <w:rFonts w:eastAsia="Arial"/>
        </w:rPr>
      </w:pPr>
      <w:r>
        <w:rPr>
          <w:rFonts w:eastAsia="Arial"/>
        </w:rPr>
        <w:t xml:space="preserve">In jedem Fall müssen Sie ein Passwort/Kennwort festlegen. </w:t>
      </w:r>
    </w:p>
    <w:p w14:paraId="547967C7" w14:textId="77777777" w:rsidR="009F6B91" w:rsidRDefault="009F6B91" w:rsidP="009F6B91">
      <w:pPr>
        <w:rPr>
          <w:rFonts w:eastAsia="Arial"/>
        </w:rPr>
      </w:pPr>
      <w:r>
        <w:rPr>
          <w:rFonts w:eastAsia="Arial"/>
        </w:rPr>
        <w:t xml:space="preserve">Zur Erinnerung: Ein sicheres Passwort besteht aus mindestens acht Zeichen, Ziffern und Buchstaben, die nichts mit Ihnen zu tun haben. Verwenden Sie keinesfalls Namen oder Daten, die irgendetwas mit Ihnen zu tun haben. </w:t>
      </w:r>
    </w:p>
    <w:p w14:paraId="508F0D17" w14:textId="77777777" w:rsidR="000C74D2" w:rsidRDefault="000C74D2" w:rsidP="009F6B91">
      <w:pPr>
        <w:rPr>
          <w:rFonts w:eastAsia="Arial"/>
        </w:rPr>
      </w:pPr>
    </w:p>
    <w:p w14:paraId="1AF6165B" w14:textId="77777777" w:rsidR="000C74D2" w:rsidRDefault="009F6B91" w:rsidP="009F6B91">
      <w:pPr>
        <w:rPr>
          <w:rFonts w:eastAsia="Arial"/>
        </w:rPr>
      </w:pPr>
      <w:r>
        <w:rPr>
          <w:rFonts w:eastAsia="Arial"/>
        </w:rPr>
        <w:t xml:space="preserve">Um den Online-Dienst in Zukunft zu nutzen, brauchen Sie sich nur anzumelden, das heißt, Sie müssen nur mehr Ihren Anmeldenamen und das Passwort eingeben. </w:t>
      </w:r>
    </w:p>
    <w:p w14:paraId="6DC46338" w14:textId="5023ED23" w:rsidR="000C74D2" w:rsidRDefault="000C74D2" w:rsidP="009F6B91">
      <w:pPr>
        <w:rPr>
          <w:rFonts w:eastAsia="Arial"/>
        </w:rPr>
      </w:pPr>
      <w:r>
        <w:rPr>
          <w:rFonts w:eastAsia="Arial"/>
        </w:rPr>
        <w:t xml:space="preserve">Statt „anmelden“ </w:t>
      </w:r>
      <w:r w:rsidR="009B425A">
        <w:rPr>
          <w:rFonts w:eastAsia="Arial"/>
        </w:rPr>
        <w:t xml:space="preserve">finden </w:t>
      </w:r>
      <w:r w:rsidR="008E6E99">
        <w:rPr>
          <w:rFonts w:eastAsia="Arial"/>
        </w:rPr>
        <w:t>Sie</w:t>
      </w:r>
      <w:r w:rsidR="009B425A">
        <w:rPr>
          <w:rFonts w:eastAsia="Arial"/>
        </w:rPr>
        <w:t xml:space="preserve"> bei manchen Online-Diensten das Englische „sign in“, um auf die Anmeldeseite zu kommen.</w:t>
      </w:r>
    </w:p>
    <w:p w14:paraId="221F4418" w14:textId="77777777" w:rsidR="009B425A" w:rsidRDefault="009B425A" w:rsidP="009F6B91">
      <w:pPr>
        <w:rPr>
          <w:rFonts w:eastAsia="Arial"/>
        </w:rPr>
      </w:pPr>
    </w:p>
    <w:p w14:paraId="24842429" w14:textId="77777777" w:rsidR="009B425A" w:rsidRDefault="009B425A" w:rsidP="009F6B91">
      <w:pPr>
        <w:rPr>
          <w:rFonts w:eastAsia="Arial"/>
        </w:rPr>
      </w:pPr>
    </w:p>
    <w:p w14:paraId="7C6C11C2" w14:textId="77777777" w:rsidR="009B425A" w:rsidRDefault="009B425A" w:rsidP="009F6B91">
      <w:pPr>
        <w:rPr>
          <w:rFonts w:eastAsia="Arial"/>
        </w:rPr>
      </w:pPr>
    </w:p>
    <w:p w14:paraId="58F229A6" w14:textId="77777777" w:rsidR="009B425A" w:rsidRDefault="009B425A" w:rsidP="009F6B91">
      <w:pPr>
        <w:rPr>
          <w:rFonts w:eastAsia="Arial"/>
        </w:rPr>
      </w:pPr>
    </w:p>
    <w:p w14:paraId="5D34ADFA" w14:textId="77777777" w:rsidR="009B425A" w:rsidRDefault="009B425A" w:rsidP="009F6B91">
      <w:pPr>
        <w:rPr>
          <w:rFonts w:eastAsia="Arial"/>
        </w:rPr>
      </w:pPr>
    </w:p>
    <w:p w14:paraId="49034682" w14:textId="77777777" w:rsidR="009B425A" w:rsidRDefault="009B425A" w:rsidP="009F6B91">
      <w:pPr>
        <w:rPr>
          <w:rFonts w:eastAsia="Arial"/>
        </w:rPr>
      </w:pPr>
    </w:p>
    <w:p w14:paraId="1DB4B847" w14:textId="77777777" w:rsidR="009B425A" w:rsidRDefault="009B425A" w:rsidP="009F6B91">
      <w:pPr>
        <w:rPr>
          <w:rFonts w:eastAsia="Arial"/>
        </w:rPr>
      </w:pPr>
    </w:p>
    <w:p w14:paraId="390E4779" w14:textId="66F2FA10" w:rsidR="000C74D2" w:rsidRDefault="000C74D2" w:rsidP="009F6B91">
      <w:pPr>
        <w:rPr>
          <w:rFonts w:eastAsia="Arial"/>
        </w:rPr>
      </w:pPr>
      <w:r>
        <w:rPr>
          <w:rFonts w:eastAsia="Arial"/>
        </w:rPr>
        <w:t>Bei willhaben sieht das „Anmeldeformular“ so aus:</w:t>
      </w:r>
    </w:p>
    <w:p w14:paraId="73D8B1F7" w14:textId="77777777" w:rsidR="009B425A" w:rsidRDefault="009B425A" w:rsidP="009F6B91">
      <w:pPr>
        <w:rPr>
          <w:rFonts w:eastAsia="Arial"/>
        </w:rPr>
      </w:pPr>
    </w:p>
    <w:p w14:paraId="5B3035BC" w14:textId="77777777" w:rsidR="000C74D2" w:rsidRDefault="000C74D2" w:rsidP="009F6B91">
      <w:pPr>
        <w:rPr>
          <w:rFonts w:eastAsia="Arial"/>
        </w:rPr>
      </w:pPr>
      <w:r>
        <w:rPr>
          <w:noProof/>
        </w:rPr>
        <w:drawing>
          <wp:inline distT="0" distB="0" distL="0" distR="0" wp14:anchorId="716024A2" wp14:editId="106A44E1">
            <wp:extent cx="2065020" cy="1952301"/>
            <wp:effectExtent l="19050" t="19050" r="11430" b="1016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3678" cy="1988849"/>
                    </a:xfrm>
                    <a:prstGeom prst="rect">
                      <a:avLst/>
                    </a:prstGeom>
                    <a:ln>
                      <a:solidFill>
                        <a:srgbClr val="C00000"/>
                      </a:solidFill>
                    </a:ln>
                  </pic:spPr>
                </pic:pic>
              </a:graphicData>
            </a:graphic>
          </wp:inline>
        </w:drawing>
      </w:r>
      <w:r w:rsidR="009F6B91">
        <w:rPr>
          <w:rFonts w:eastAsia="Arial"/>
        </w:rPr>
        <w:br/>
      </w:r>
    </w:p>
    <w:p w14:paraId="638A4171" w14:textId="77777777" w:rsidR="009F6B91" w:rsidRDefault="009F6B91" w:rsidP="009F6B91">
      <w:pPr>
        <w:rPr>
          <w:rFonts w:eastAsia="Arial"/>
        </w:rPr>
      </w:pPr>
      <w:r>
        <w:rPr>
          <w:rFonts w:eastAsia="Arial"/>
        </w:rPr>
        <w:t xml:space="preserve">Manche Apps auf den Tablets oder Smartphones merken sich die Passwörter, wenn Sie sie einmal eingegeben haben. </w:t>
      </w:r>
    </w:p>
    <w:p w14:paraId="49FD6537" w14:textId="77777777" w:rsidR="000E4FF2" w:rsidRPr="005D71C2" w:rsidRDefault="000E4FF2" w:rsidP="00AA485C">
      <w:pPr>
        <w:jc w:val="both"/>
      </w:pPr>
    </w:p>
    <w:p w14:paraId="1920CEAB" w14:textId="77777777" w:rsidR="005D71C2" w:rsidRDefault="005D71C2" w:rsidP="00AA485C">
      <w:pPr>
        <w:jc w:val="both"/>
      </w:pPr>
    </w:p>
    <w:sectPr w:rsidR="005D71C2" w:rsidSect="000C3ADB">
      <w:headerReference w:type="even" r:id="rId11"/>
      <w:headerReference w:type="default" r:id="rId12"/>
      <w:footerReference w:type="even" r:id="rId13"/>
      <w:footerReference w:type="default" r:id="rId14"/>
      <w:headerReference w:type="first" r:id="rId15"/>
      <w:footerReference w:type="first" r:id="rId16"/>
      <w:pgSz w:w="11906" w:h="16838" w:code="9"/>
      <w:pgMar w:top="1843" w:right="1418" w:bottom="1418"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D7F14" w16cex:dateUtc="2021-12-22T09:40:00Z"/>
  <w16cex:commentExtensible w16cex:durableId="256D7F43" w16cex:dateUtc="2021-12-22T09:41:00Z"/>
  <w16cex:commentExtensible w16cex:durableId="256D8181" w16cex:dateUtc="2021-12-22T09:50:00Z"/>
  <w16cex:commentExtensible w16cex:durableId="256D7FD8" w16cex:dateUtc="2021-12-22T09:43:00Z"/>
  <w16cex:commentExtensible w16cex:durableId="256D803A" w16cex:dateUtc="2021-12-22T09:45:00Z"/>
  <w16cex:commentExtensible w16cex:durableId="256D80F7" w16cex:dateUtc="2021-12-22T09:48:00Z"/>
  <w16cex:commentExtensible w16cex:durableId="256D814B" w16cex:dateUtc="2021-12-22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B142E0" w16cid:durableId="256D7F14"/>
  <w16cid:commentId w16cid:paraId="2A5128EA" w16cid:durableId="256D7F43"/>
  <w16cid:commentId w16cid:paraId="5D85EBCC" w16cid:durableId="256D8181"/>
  <w16cid:commentId w16cid:paraId="15D70A00" w16cid:durableId="256D7FD8"/>
  <w16cid:commentId w16cid:paraId="0E263CCE" w16cid:durableId="256D803A"/>
  <w16cid:commentId w16cid:paraId="7EF46C2C" w16cid:durableId="256D80F7"/>
  <w16cid:commentId w16cid:paraId="47A498AA" w16cid:durableId="256D81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8F65" w14:textId="77777777" w:rsidR="00B54437" w:rsidRDefault="00B54437" w:rsidP="00F759F3">
      <w:r>
        <w:separator/>
      </w:r>
    </w:p>
  </w:endnote>
  <w:endnote w:type="continuationSeparator" w:id="0">
    <w:p w14:paraId="439152DD" w14:textId="77777777" w:rsidR="00B54437" w:rsidRDefault="00B54437"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7315" w14:textId="77777777" w:rsidR="008E6E99" w:rsidRDefault="008E6E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98A5" w14:textId="77777777" w:rsidR="005B71B6" w:rsidRPr="00DC18C9" w:rsidRDefault="005B71B6" w:rsidP="00F759F3">
    <w:pPr>
      <w:pStyle w:val="Fuzeile"/>
    </w:pPr>
    <w:r>
      <w:rPr>
        <w:noProof/>
      </w:rPr>
      <mc:AlternateContent>
        <mc:Choice Requires="wpg">
          <w:drawing>
            <wp:anchor distT="0" distB="0" distL="114300" distR="114300" simplePos="0" relativeHeight="251656704" behindDoc="0" locked="0" layoutInCell="1" allowOverlap="1" wp14:anchorId="541BF44D" wp14:editId="4F780A49">
              <wp:simplePos x="0" y="0"/>
              <wp:positionH relativeFrom="column">
                <wp:posOffset>5347970</wp:posOffset>
              </wp:positionH>
              <wp:positionV relativeFrom="paragraph">
                <wp:posOffset>-260985</wp:posOffset>
              </wp:positionV>
              <wp:extent cx="784860" cy="868680"/>
              <wp:effectExtent l="0" t="0" r="0" b="26670"/>
              <wp:wrapNone/>
              <wp:docPr id="241" name="Gruppieren 241"/>
              <wp:cNvGraphicFramePr/>
              <a:graphic xmlns:a="http://schemas.openxmlformats.org/drawingml/2006/main">
                <a:graphicData uri="http://schemas.microsoft.com/office/word/2010/wordprocessingGroup">
                  <wpg:wgp>
                    <wpg:cNvGrpSpPr/>
                    <wpg:grpSpPr>
                      <a:xfrm>
                        <a:off x="0" y="0"/>
                        <a:ext cx="784860" cy="868680"/>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14:paraId="09C9705B" w14:textId="77777777" w:rsidR="005B71B6" w:rsidRPr="00F759F3" w:rsidRDefault="005B71B6" w:rsidP="00F759F3">
                            <w:pPr>
                              <w:spacing w:line="240" w:lineRule="auto"/>
                              <w:jc w:val="center"/>
                              <w:rPr>
                                <w:sz w:val="18"/>
                                <w:szCs w:val="18"/>
                              </w:rPr>
                            </w:pPr>
                            <w:r w:rsidRPr="00F759F3">
                              <w:rPr>
                                <w:sz w:val="18"/>
                                <w:szCs w:val="18"/>
                              </w:rPr>
                              <w:t>Seite</w:t>
                            </w:r>
                          </w:p>
                          <w:p w14:paraId="0FE7FA8D" w14:textId="029B1146" w:rsidR="005B71B6" w:rsidRPr="00F759F3" w:rsidRDefault="005B71B6" w:rsidP="00F759F3">
                            <w:pPr>
                              <w:spacing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6E5AB4">
                              <w:rPr>
                                <w:noProof/>
                                <w:sz w:val="18"/>
                                <w:szCs w:val="18"/>
                              </w:rPr>
                              <w:t>4</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6E5AB4">
                              <w:rPr>
                                <w:noProof/>
                                <w:sz w:val="18"/>
                                <w:szCs w:val="18"/>
                              </w:rPr>
                              <w:t>4</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1BF44D" id="Gruppieren 241" o:spid="_x0000_s1026" style="position:absolute;margin-left:421.1pt;margin-top:-20.55pt;width:61.8pt;height:68.4pt;z-index:251656704;mso-width-relative:margin;mso-height-relative:margin"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">
              <v:shapetype id="_x0000_t202" coordsize="21600,21600" o:spt="202" path="m,l,21600r21600,l21600,xe">
                <v:stroke joinstyle="miter"/>
                <v:path gradientshapeok="t" o:connecttype="rect"/>
              </v:shapetype>
              <v:shape id="Textfeld 2" o:spid="_x0000_s1027" type="#_x0000_t202" style="position:absolute;left:666;top:1809;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09C9705B" w14:textId="77777777" w:rsidR="005B71B6" w:rsidRPr="00F759F3" w:rsidRDefault="005B71B6" w:rsidP="00F759F3">
                      <w:pPr>
                        <w:spacing w:line="240" w:lineRule="auto"/>
                        <w:jc w:val="center"/>
                        <w:rPr>
                          <w:sz w:val="18"/>
                          <w:szCs w:val="18"/>
                        </w:rPr>
                      </w:pPr>
                      <w:r w:rsidRPr="00F759F3">
                        <w:rPr>
                          <w:sz w:val="18"/>
                          <w:szCs w:val="18"/>
                        </w:rPr>
                        <w:t>Seite</w:t>
                      </w:r>
                    </w:p>
                    <w:p w14:paraId="0FE7FA8D" w14:textId="029B1146" w:rsidR="005B71B6" w:rsidRPr="00F759F3" w:rsidRDefault="005B71B6" w:rsidP="00F759F3">
                      <w:pPr>
                        <w:spacing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6E5AB4">
                        <w:rPr>
                          <w:noProof/>
                          <w:sz w:val="18"/>
                          <w:szCs w:val="18"/>
                        </w:rPr>
                        <w:t>4</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6E5AB4">
                        <w:rPr>
                          <w:noProof/>
                          <w:sz w:val="18"/>
                          <w:szCs w:val="18"/>
                        </w:rPr>
                        <w:t>4</w:t>
                      </w:r>
                      <w:r w:rsidRPr="00F759F3">
                        <w:rPr>
                          <w:sz w:val="18"/>
                          <w:szCs w:val="18"/>
                        </w:rPr>
                        <w:fldChar w:fldCharType="end"/>
                      </w:r>
                    </w:p>
                  </w:txbxContent>
                </v:textbox>
              </v:shape>
              <v:line id="Gerader Verbinder 225" o:spid="_x0000_s1028"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E2B7" w14:textId="77777777" w:rsidR="005B71B6" w:rsidRPr="00DC18C9" w:rsidRDefault="005B71B6" w:rsidP="000C3ADB">
    <w:pPr>
      <w:pStyle w:val="Fuzeile"/>
    </w:pPr>
    <w:r>
      <w:rPr>
        <w:noProof/>
      </w:rPr>
      <mc:AlternateContent>
        <mc:Choice Requires="wpg">
          <w:drawing>
            <wp:anchor distT="0" distB="0" distL="114300" distR="114300" simplePos="0" relativeHeight="251657728" behindDoc="0" locked="0" layoutInCell="1" allowOverlap="1" wp14:anchorId="46E6395B" wp14:editId="4F9C14A9">
              <wp:simplePos x="0" y="0"/>
              <wp:positionH relativeFrom="margin">
                <wp:posOffset>-1270</wp:posOffset>
              </wp:positionH>
              <wp:positionV relativeFrom="paragraph">
                <wp:posOffset>-4445</wp:posOffset>
              </wp:positionV>
              <wp:extent cx="5892181" cy="685800"/>
              <wp:effectExtent l="0" t="0" r="13335" b="0"/>
              <wp:wrapNone/>
              <wp:docPr id="232" name="Gruppieren 232"/>
              <wp:cNvGraphicFramePr/>
              <a:graphic xmlns:a="http://schemas.openxmlformats.org/drawingml/2006/main">
                <a:graphicData uri="http://schemas.microsoft.com/office/word/2010/wordprocessingGroup">
                  <wpg:wgp>
                    <wpg:cNvGrpSpPr/>
                    <wpg:grpSpPr>
                      <a:xfrm>
                        <a:off x="0" y="0"/>
                        <a:ext cx="5892181" cy="685800"/>
                        <a:chOff x="0" y="34506"/>
                        <a:chExt cx="5892181" cy="685800"/>
                      </a:xfrm>
                    </wpg:grpSpPr>
                    <wps:wsp>
                      <wps:cNvPr id="233" name="Textfeld 2"/>
                      <wps:cNvSpPr txBox="1">
                        <a:spLocks noChangeArrowheads="1"/>
                      </wps:cNvSpPr>
                      <wps:spPr bwMode="auto">
                        <a:xfrm>
                          <a:off x="5417201" y="215588"/>
                          <a:ext cx="474980" cy="504718"/>
                        </a:xfrm>
                        <a:prstGeom prst="rect">
                          <a:avLst/>
                        </a:prstGeom>
                        <a:noFill/>
                        <a:ln w="9525">
                          <a:noFill/>
                          <a:miter lim="800000"/>
                          <a:headEnd/>
                          <a:tailEnd/>
                        </a:ln>
                      </wps:spPr>
                      <wps:txbx>
                        <w:txbxContent>
                          <w:p w14:paraId="4109A4EF" w14:textId="77777777" w:rsidR="005B71B6" w:rsidRPr="00F759F3" w:rsidRDefault="005B71B6" w:rsidP="000C3ADB">
                            <w:pPr>
                              <w:spacing w:line="240" w:lineRule="auto"/>
                              <w:jc w:val="center"/>
                              <w:rPr>
                                <w:sz w:val="18"/>
                                <w:szCs w:val="18"/>
                              </w:rPr>
                            </w:pPr>
                            <w:r w:rsidRPr="00F759F3">
                              <w:rPr>
                                <w:sz w:val="18"/>
                                <w:szCs w:val="18"/>
                              </w:rPr>
                              <w:t>Seite</w:t>
                            </w:r>
                          </w:p>
                          <w:p w14:paraId="2A0943D6" w14:textId="3FAC42D2" w:rsidR="005B71B6" w:rsidRPr="00F759F3" w:rsidRDefault="005B71B6" w:rsidP="000C3ADB">
                            <w:pPr>
                              <w:spacing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6E5AB4">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6E5AB4">
                              <w:rPr>
                                <w:noProof/>
                                <w:sz w:val="18"/>
                                <w:szCs w:val="18"/>
                              </w:rPr>
                              <w:t>4</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437"/>
                          <a:ext cx="5115607" cy="343640"/>
                          <a:chOff x="53163" y="10384"/>
                          <a:chExt cx="5115832" cy="344691"/>
                        </a:xfrm>
                      </wpg:grpSpPr>
                      <wps:wsp>
                        <wps:cNvPr id="235" name="Textfeld 2"/>
                        <wps:cNvSpPr txBox="1">
                          <a:spLocks noChangeArrowheads="1"/>
                        </wps:cNvSpPr>
                        <wps:spPr bwMode="auto">
                          <a:xfrm>
                            <a:off x="808046" y="10384"/>
                            <a:ext cx="4360949" cy="344691"/>
                          </a:xfrm>
                          <a:prstGeom prst="rect">
                            <a:avLst/>
                          </a:prstGeom>
                          <a:noFill/>
                          <a:ln w="9525">
                            <a:noFill/>
                            <a:miter lim="800000"/>
                            <a:headEnd/>
                            <a:tailEnd/>
                          </a:ln>
                        </wps:spPr>
                        <wps:txbx>
                          <w:txbxContent>
                            <w:p w14:paraId="762ACCCE" w14:textId="77777777" w:rsidR="00252271" w:rsidRPr="00F759F3" w:rsidRDefault="00252271" w:rsidP="00252271">
                              <w:pPr>
                                <w:spacing w:line="240" w:lineRule="auto"/>
                                <w:rPr>
                                  <w:sz w:val="18"/>
                                  <w:szCs w:val="18"/>
                                </w:rPr>
                              </w:pPr>
                              <w:r w:rsidRPr="00C721AF">
                                <w:rPr>
                                  <w:sz w:val="16"/>
                                  <w:szCs w:val="16"/>
                                </w:rPr>
                                <w:t>Anna Stiftinger/Bildungszentrum Saalfelden</w:t>
                              </w:r>
                              <w:r>
                                <w:rPr>
                                  <w:sz w:val="16"/>
                                  <w:szCs w:val="16"/>
                                </w:rPr>
                                <w:t xml:space="preserve"> </w:t>
                              </w:r>
                              <w:r w:rsidRPr="006852D5">
                                <w:rPr>
                                  <w:sz w:val="16"/>
                                  <w:szCs w:val="16"/>
                                </w:rPr>
                                <w:t>(</w:t>
                              </w:r>
                              <w:hyperlink r:id="rId1" w:history="1">
                                <w:r w:rsidRPr="002F3F24">
                                  <w:rPr>
                                    <w:rStyle w:val="Hyperlink"/>
                                    <w:sz w:val="16"/>
                                    <w:szCs w:val="16"/>
                                  </w:rPr>
                                  <w:t>www.learnforever.at</w:t>
                                </w:r>
                              </w:hyperlink>
                              <w:r w:rsidRPr="006852D5">
                                <w:rPr>
                                  <w:sz w:val="16"/>
                                  <w:szCs w:val="16"/>
                                </w:rPr>
                                <w:t>)</w:t>
                              </w:r>
                              <w:r>
                                <w:rPr>
                                  <w:sz w:val="16"/>
                                  <w:szCs w:val="16"/>
                                </w:rPr>
                                <w:t xml:space="preserve">, </w:t>
                              </w:r>
                              <w:r w:rsidRPr="006852D5">
                                <w:rPr>
                                  <w:sz w:val="16"/>
                                  <w:szCs w:val="16"/>
                                </w:rPr>
                                <w:t>CC BY 4.0 Internationa</w:t>
                              </w:r>
                              <w:r>
                                <w:rPr>
                                  <w:sz w:val="16"/>
                                  <w:szCs w:val="16"/>
                                </w:rPr>
                                <w:t>l-Lizenz</w:t>
                              </w:r>
                              <w:r w:rsidRPr="006852D5">
                                <w:rPr>
                                  <w:sz w:val="16"/>
                                  <w:szCs w:val="16"/>
                                </w:rPr>
                                <w:t xml:space="preserve"> </w:t>
                              </w:r>
                              <w:hyperlink r:id="rId2" w:history="1">
                                <w:r w:rsidRPr="006852D5">
                                  <w:rPr>
                                    <w:rStyle w:val="Hyperlink"/>
                                    <w:sz w:val="16"/>
                                    <w:szCs w:val="16"/>
                                  </w:rPr>
                                  <w:t>https://creativecommons.org/licenses/by/4.0/deed.de</w:t>
                                </w:r>
                              </w:hyperlink>
                              <w:r w:rsidRPr="00F759F3">
                                <w:rPr>
                                  <w:sz w:val="18"/>
                                  <w:szCs w:val="18"/>
                                </w:rPr>
                                <w:t xml:space="preserve"> </w:t>
                              </w:r>
                            </w:p>
                            <w:p w14:paraId="62FFE2E9" w14:textId="77777777" w:rsidR="005B71B6" w:rsidRPr="00F759F3" w:rsidRDefault="005B71B6" w:rsidP="008F317E">
                              <w:pPr>
                                <w:spacing w:line="240" w:lineRule="auto"/>
                                <w:rPr>
                                  <w:sz w:val="18"/>
                                  <w:szCs w:val="18"/>
                                </w:rPr>
                              </w:pP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E6395B" id="Gruppieren 232" o:spid="_x0000_s1029" style="position:absolute;margin-left:-.1pt;margin-top:-.35pt;width:463.95pt;height:54pt;z-index:251657728;mso-position-horizontal-relative:margin;mso-width-relative:margin;mso-height-relative:margin" coordorigin=",345" coordsize="58921,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">
              <v:shapetype id="_x0000_t202" coordsize="21600,21600" o:spt="202" path="m,l,21600r21600,l21600,xe">
                <v:stroke joinstyle="miter"/>
                <v:path gradientshapeok="t" o:connecttype="rect"/>
              </v:shapetype>
              <v:shape id="Textfeld 2" o:spid="_x0000_s1030" type="#_x0000_t202" style="position:absolute;left:54172;top:2155;width:474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4109A4EF" w14:textId="77777777" w:rsidR="005B71B6" w:rsidRPr="00F759F3" w:rsidRDefault="005B71B6" w:rsidP="000C3ADB">
                      <w:pPr>
                        <w:spacing w:line="240" w:lineRule="auto"/>
                        <w:jc w:val="center"/>
                        <w:rPr>
                          <w:sz w:val="18"/>
                          <w:szCs w:val="18"/>
                        </w:rPr>
                      </w:pPr>
                      <w:r w:rsidRPr="00F759F3">
                        <w:rPr>
                          <w:sz w:val="18"/>
                          <w:szCs w:val="18"/>
                        </w:rPr>
                        <w:t>Seite</w:t>
                      </w:r>
                    </w:p>
                    <w:p w14:paraId="2A0943D6" w14:textId="3FAC42D2" w:rsidR="005B71B6" w:rsidRPr="00F759F3" w:rsidRDefault="005B71B6" w:rsidP="000C3ADB">
                      <w:pPr>
                        <w:spacing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6E5AB4">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6E5AB4">
                        <w:rPr>
                          <w:noProof/>
                          <w:sz w:val="18"/>
                          <w:szCs w:val="18"/>
                        </w:rPr>
                        <w:t>4</w:t>
                      </w:r>
                      <w:r w:rsidRPr="00F759F3">
                        <w:rPr>
                          <w:sz w:val="18"/>
                          <w:szCs w:val="18"/>
                        </w:rPr>
                        <w:fldChar w:fldCharType="end"/>
                      </w:r>
                    </w:p>
                  </w:txbxContent>
                </v:textbox>
              </v:shape>
              <v:group id="Gruppieren 234" o:spid="_x0000_s1031" style="position:absolute;left:431;top:3534;width:51156;height:3436" coordorigin="531,103" coordsize="51158,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32" type="#_x0000_t202" style="position:absolute;left:8080;top:103;width:43609;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762ACCCE" w14:textId="77777777" w:rsidR="00252271" w:rsidRPr="00F759F3" w:rsidRDefault="00252271" w:rsidP="00252271">
                        <w:pPr>
                          <w:spacing w:line="240" w:lineRule="auto"/>
                          <w:rPr>
                            <w:sz w:val="18"/>
                            <w:szCs w:val="18"/>
                          </w:rPr>
                        </w:pPr>
                        <w:r w:rsidRPr="00C721AF">
                          <w:rPr>
                            <w:sz w:val="16"/>
                            <w:szCs w:val="16"/>
                          </w:rPr>
                          <w:t>Anna Stiftinger/Bildungszentrum Saalfelden</w:t>
                        </w:r>
                        <w:r>
                          <w:rPr>
                            <w:sz w:val="16"/>
                            <w:szCs w:val="16"/>
                          </w:rPr>
                          <w:t xml:space="preserve"> </w:t>
                        </w:r>
                        <w:r w:rsidRPr="006852D5">
                          <w:rPr>
                            <w:sz w:val="16"/>
                            <w:szCs w:val="16"/>
                          </w:rPr>
                          <w:t>(</w:t>
                        </w:r>
                        <w:hyperlink r:id="rId4" w:history="1">
                          <w:r w:rsidRPr="002F3F24">
                            <w:rPr>
                              <w:rStyle w:val="Hyperlink"/>
                              <w:sz w:val="16"/>
                              <w:szCs w:val="16"/>
                            </w:rPr>
                            <w:t>www.learnforever.at</w:t>
                          </w:r>
                        </w:hyperlink>
                        <w:r w:rsidRPr="006852D5">
                          <w:rPr>
                            <w:sz w:val="16"/>
                            <w:szCs w:val="16"/>
                          </w:rPr>
                          <w:t>)</w:t>
                        </w:r>
                        <w:r>
                          <w:rPr>
                            <w:sz w:val="16"/>
                            <w:szCs w:val="16"/>
                          </w:rPr>
                          <w:t xml:space="preserve">, </w:t>
                        </w:r>
                        <w:r w:rsidRPr="006852D5">
                          <w:rPr>
                            <w:sz w:val="16"/>
                            <w:szCs w:val="16"/>
                          </w:rPr>
                          <w:t>CC BY 4.0 Internationa</w:t>
                        </w:r>
                        <w:r>
                          <w:rPr>
                            <w:sz w:val="16"/>
                            <w:szCs w:val="16"/>
                          </w:rPr>
                          <w:t>l-Lizenz</w:t>
                        </w:r>
                        <w:r w:rsidRPr="006852D5">
                          <w:rPr>
                            <w:sz w:val="16"/>
                            <w:szCs w:val="16"/>
                          </w:rPr>
                          <w:t xml:space="preserve"> </w:t>
                        </w:r>
                        <w:hyperlink r:id="rId5" w:history="1">
                          <w:r w:rsidRPr="006852D5">
                            <w:rPr>
                              <w:rStyle w:val="Hyperlink"/>
                              <w:sz w:val="16"/>
                              <w:szCs w:val="16"/>
                            </w:rPr>
                            <w:t>https://creativecommons.org/licenses/by/4.0/deed.de</w:t>
                          </w:r>
                        </w:hyperlink>
                        <w:r w:rsidRPr="00F759F3">
                          <w:rPr>
                            <w:sz w:val="18"/>
                            <w:szCs w:val="18"/>
                          </w:rPr>
                          <w:t xml:space="preserve"> </w:t>
                        </w:r>
                      </w:p>
                      <w:p w14:paraId="62FFE2E9" w14:textId="77777777" w:rsidR="005B71B6" w:rsidRPr="00F759F3" w:rsidRDefault="005B71B6" w:rsidP="008F317E">
                        <w:pPr>
                          <w:spacing w:line="240" w:lineRule="auto"/>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3"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">
                  <v:imagedata r:id="rId6" o:title=""/>
                  <v:path arrowok="t"/>
                </v:shape>
              </v:group>
              <v:line id="Gerader Verbinder 238" o:spid="_x0000_s1034"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5"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150F3E61"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F7B4" w14:textId="77777777" w:rsidR="00B54437" w:rsidRDefault="00B54437" w:rsidP="00F759F3">
      <w:r>
        <w:separator/>
      </w:r>
    </w:p>
  </w:footnote>
  <w:footnote w:type="continuationSeparator" w:id="0">
    <w:p w14:paraId="27CF4659" w14:textId="77777777" w:rsidR="00B54437" w:rsidRDefault="00B54437"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6EB4" w14:textId="77777777" w:rsidR="008E6E99" w:rsidRDefault="008E6E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C408A" w14:textId="77777777" w:rsidR="005B71B6" w:rsidRDefault="005B71B6" w:rsidP="00577103">
    <w:pPr>
      <w:pStyle w:val="KeinLeerraum"/>
      <w:tabs>
        <w:tab w:val="left" w:pos="9356"/>
      </w:tabs>
    </w:pPr>
  </w:p>
  <w:p w14:paraId="6DE4A068" w14:textId="77777777" w:rsidR="005B71B6" w:rsidRDefault="005B71B6" w:rsidP="00C41016">
    <w:pPr>
      <w:pStyle w:val="KeinLeerraum"/>
      <w:tabs>
        <w:tab w:val="left" w:pos="9356"/>
      </w:tabs>
      <w:jc w:val="right"/>
    </w:pPr>
    <w:r>
      <w:rPr>
        <w:noProof/>
      </w:rPr>
      <w:drawing>
        <wp:inline distT="0" distB="0" distL="0" distR="0" wp14:anchorId="2846415A" wp14:editId="2A45D57D">
          <wp:extent cx="987425" cy="219710"/>
          <wp:effectExtent l="0" t="0" r="317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76EAB16A" w14:textId="77777777" w:rsidR="005B71B6" w:rsidRDefault="005B71B6" w:rsidP="00C41016">
    <w:pPr>
      <w:pStyle w:val="KeinLeerraum"/>
      <w:tabs>
        <w:tab w:val="left" w:pos="9356"/>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DC44" w14:textId="7777777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4B2F63F7" wp14:editId="741AE593">
          <wp:simplePos x="0" y="0"/>
          <wp:positionH relativeFrom="page">
            <wp:posOffset>0</wp:posOffset>
          </wp:positionH>
          <wp:positionV relativeFrom="page">
            <wp:posOffset>0</wp:posOffset>
          </wp:positionV>
          <wp:extent cx="7562215" cy="1068959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3C04FBDD" w14:textId="77777777" w:rsidR="005B71B6" w:rsidRDefault="005B71B6" w:rsidP="000C3ADB">
    <w:pPr>
      <w:pStyle w:val="KeinLeerraum"/>
      <w:tabs>
        <w:tab w:val="left" w:pos="9356"/>
      </w:tabs>
      <w:jc w:val="right"/>
    </w:pPr>
  </w:p>
  <w:p w14:paraId="263F1AFD" w14:textId="77777777"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D8B599A"/>
    <w:multiLevelType w:val="hybridMultilevel"/>
    <w:tmpl w:val="7D665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5E24A2"/>
    <w:multiLevelType w:val="hybridMultilevel"/>
    <w:tmpl w:val="461AC5A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EFD405B"/>
    <w:multiLevelType w:val="hybridMultilevel"/>
    <w:tmpl w:val="27962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0"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2"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1"/>
  </w:num>
  <w:num w:numId="4">
    <w:abstractNumId w:val="19"/>
  </w:num>
  <w:num w:numId="5">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0"/>
  </w:num>
  <w:num w:numId="8">
    <w:abstractNumId w:val="12"/>
  </w:num>
  <w:num w:numId="9">
    <w:abstractNumId w:val="20"/>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5"/>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91"/>
    <w:rsid w:val="00000E64"/>
    <w:rsid w:val="000020BB"/>
    <w:rsid w:val="00005F40"/>
    <w:rsid w:val="000069A9"/>
    <w:rsid w:val="00014C1A"/>
    <w:rsid w:val="000163DA"/>
    <w:rsid w:val="00022130"/>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C74D2"/>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D6E"/>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271"/>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6AB"/>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5E9B"/>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4153"/>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8622E"/>
    <w:rsid w:val="00590EF1"/>
    <w:rsid w:val="00595794"/>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6FB7"/>
    <w:rsid w:val="005C7417"/>
    <w:rsid w:val="005D2A4F"/>
    <w:rsid w:val="005D71C2"/>
    <w:rsid w:val="005E0CE0"/>
    <w:rsid w:val="005E39DF"/>
    <w:rsid w:val="005E4E1B"/>
    <w:rsid w:val="005E6395"/>
    <w:rsid w:val="005E6425"/>
    <w:rsid w:val="005E7372"/>
    <w:rsid w:val="005F05ED"/>
    <w:rsid w:val="005F127D"/>
    <w:rsid w:val="005F47D0"/>
    <w:rsid w:val="006059A3"/>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5AB4"/>
    <w:rsid w:val="006E7491"/>
    <w:rsid w:val="006F0D26"/>
    <w:rsid w:val="006F226F"/>
    <w:rsid w:val="006F2F19"/>
    <w:rsid w:val="006F478F"/>
    <w:rsid w:val="006F75A2"/>
    <w:rsid w:val="006F7C41"/>
    <w:rsid w:val="007043D9"/>
    <w:rsid w:val="0070483B"/>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C95"/>
    <w:rsid w:val="00727D9F"/>
    <w:rsid w:val="007307E6"/>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E6E99"/>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25A"/>
    <w:rsid w:val="009B44C9"/>
    <w:rsid w:val="009B4734"/>
    <w:rsid w:val="009B7CD1"/>
    <w:rsid w:val="009C2F57"/>
    <w:rsid w:val="009C42DD"/>
    <w:rsid w:val="009C4E36"/>
    <w:rsid w:val="009C559B"/>
    <w:rsid w:val="009D4A34"/>
    <w:rsid w:val="009D63C2"/>
    <w:rsid w:val="009D7C42"/>
    <w:rsid w:val="009E3BD1"/>
    <w:rsid w:val="009E565C"/>
    <w:rsid w:val="009F4240"/>
    <w:rsid w:val="009F6B91"/>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4437"/>
    <w:rsid w:val="00B575F8"/>
    <w:rsid w:val="00B63D24"/>
    <w:rsid w:val="00B65002"/>
    <w:rsid w:val="00B77457"/>
    <w:rsid w:val="00B77CE7"/>
    <w:rsid w:val="00B8166D"/>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E7C"/>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1CC3"/>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764D8"/>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1C69"/>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B33F"/>
  <w15:docId w15:val="{AC20740B-3677-4F8B-8D8E-D8EEEBBF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6B91"/>
    <w:rPr>
      <w:rFonts w:ascii="Arial" w:hAnsi="Arial"/>
      <w:sz w:val="24"/>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customStyle="1" w:styleId="Gitternetztabelle5dunkelAkzent21">
    <w:name w:val="Gitternetztabelle 5 dunkel  – Akzent 21"/>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netztabelle4Akzent21">
    <w:name w:val="Gitternetztabelle 4 – Akzent 21"/>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Formatvorlage1">
    <w:name w:val="Formatvorlage1"/>
    <w:basedOn w:val="Standard"/>
    <w:link w:val="Formatvorlage1Zchn"/>
    <w:qFormat/>
    <w:rsid w:val="009F6B91"/>
    <w:pPr>
      <w:spacing w:before="120" w:after="120"/>
    </w:pPr>
    <w:rPr>
      <w:rFonts w:eastAsia="Arial" w:cs="Arial"/>
      <w:b/>
      <w:bCs/>
      <w:iCs/>
      <w:color w:val="993366"/>
      <w:sz w:val="36"/>
      <w:szCs w:val="36"/>
    </w:rPr>
  </w:style>
  <w:style w:type="paragraph" w:customStyle="1" w:styleId="Formatvorlage2">
    <w:name w:val="Formatvorlage2"/>
    <w:basedOn w:val="Formatvorlage1"/>
    <w:link w:val="Formatvorlage2Zchn"/>
    <w:qFormat/>
    <w:rsid w:val="009F6B91"/>
    <w:rPr>
      <w:noProof/>
      <w:sz w:val="28"/>
      <w:szCs w:val="28"/>
    </w:rPr>
  </w:style>
  <w:style w:type="character" w:customStyle="1" w:styleId="Formatvorlage1Zchn">
    <w:name w:val="Formatvorlage1 Zchn"/>
    <w:basedOn w:val="Absatz-Standardschriftart"/>
    <w:link w:val="Formatvorlage1"/>
    <w:rsid w:val="009F6B91"/>
    <w:rPr>
      <w:rFonts w:ascii="Arial" w:eastAsia="Arial" w:hAnsi="Arial" w:cs="Arial"/>
      <w:b/>
      <w:bCs/>
      <w:iCs/>
      <w:color w:val="993366"/>
      <w:sz w:val="36"/>
      <w:szCs w:val="36"/>
    </w:rPr>
  </w:style>
  <w:style w:type="character" w:customStyle="1" w:styleId="Formatvorlage2Zchn">
    <w:name w:val="Formatvorlage2 Zchn"/>
    <w:basedOn w:val="Formatvorlage1Zchn"/>
    <w:link w:val="Formatvorlage2"/>
    <w:rsid w:val="009F6B91"/>
    <w:rPr>
      <w:rFonts w:ascii="Arial" w:eastAsia="Arial" w:hAnsi="Arial" w:cs="Arial"/>
      <w:b/>
      <w:bCs/>
      <w:iCs/>
      <w:noProof/>
      <w:color w:val="993366"/>
      <w:sz w:val="28"/>
      <w:szCs w:val="28"/>
    </w:rPr>
  </w:style>
  <w:style w:type="paragraph" w:styleId="berarbeitung">
    <w:name w:val="Revision"/>
    <w:hidden/>
    <w:uiPriority w:val="99"/>
    <w:semiHidden/>
    <w:rsid w:val="002E26A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7.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nextcloud\Vorlagen\lfe-uebungs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AD6A-CD62-4A2B-B700-217728FE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lfe-uebungsblatt.dotx</Template>
  <TotalTime>0</TotalTime>
  <Pages>4</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stiftinger</dc:creator>
  <cp:lastModifiedBy>anna stiftinger</cp:lastModifiedBy>
  <cp:revision>4</cp:revision>
  <cp:lastPrinted>2021-10-27T15:31:00Z</cp:lastPrinted>
  <dcterms:created xsi:type="dcterms:W3CDTF">2022-01-10T10:23:00Z</dcterms:created>
  <dcterms:modified xsi:type="dcterms:W3CDTF">2022-01-10T10:30:00Z</dcterms:modified>
</cp:coreProperties>
</file>