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F27433" w14:textId="1CCC8CE5" w:rsidR="00D6515F" w:rsidRDefault="00D6515F" w:rsidP="001912FD">
      <w:pPr>
        <w:pStyle w:val="berschrift1"/>
      </w:pPr>
      <w:r>
        <w:rPr>
          <w:noProof/>
          <w:lang w:val="de-AT" w:eastAsia="de-AT"/>
        </w:rPr>
        <w:drawing>
          <wp:anchor distT="0" distB="0" distL="114300" distR="114300" simplePos="0" relativeHeight="251681792" behindDoc="0" locked="0" layoutInCell="1" allowOverlap="1" wp14:anchorId="508EF70F" wp14:editId="17A8D617">
            <wp:simplePos x="0" y="0"/>
            <wp:positionH relativeFrom="column">
              <wp:posOffset>4852670</wp:posOffset>
            </wp:positionH>
            <wp:positionV relativeFrom="paragraph">
              <wp:posOffset>123825</wp:posOffset>
            </wp:positionV>
            <wp:extent cx="670560" cy="657860"/>
            <wp:effectExtent l="0" t="0" r="0" b="8890"/>
            <wp:wrapThrough wrapText="bothSides">
              <wp:wrapPolygon edited="0">
                <wp:start x="0" y="0"/>
                <wp:lineTo x="0" y="21266"/>
                <wp:lineTo x="20864" y="21266"/>
                <wp:lineTo x="20864" y="0"/>
                <wp:lineTo x="0" y="0"/>
              </wp:wrapPolygon>
            </wp:wrapThrough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224">
        <w:t>Skriptum</w:t>
      </w:r>
      <w:r>
        <w:t>: E-Mails schreiben und verwalten mit der GMX</w:t>
      </w:r>
      <w:r w:rsidR="001912FD">
        <w:t>-</w:t>
      </w:r>
      <w:r>
        <w:t xml:space="preserve">App </w:t>
      </w:r>
    </w:p>
    <w:p w14:paraId="51371BE3" w14:textId="77777777" w:rsidR="00D6515F" w:rsidRDefault="00D6515F" w:rsidP="00D6515F">
      <w:pPr>
        <w:jc w:val="both"/>
      </w:pPr>
      <w:r>
        <w:t>Sie können E-Mails mit unterschiedlichen Geräten und E-Mail-Apps aus dem Internet herunterladen, lesen und auch schreiben.</w:t>
      </w:r>
    </w:p>
    <w:p w14:paraId="0E24B882" w14:textId="594F602E" w:rsidR="00D44820" w:rsidRDefault="00D6515F" w:rsidP="00D6515F">
      <w:pPr>
        <w:jc w:val="both"/>
      </w:pPr>
      <w:r>
        <w:t xml:space="preserve">Wer eine GMX-Adresse hat, kann die E-Mails mit der GMX-App am Smartphone oder Tablet lesen und neue </w:t>
      </w:r>
      <w:r w:rsidR="001912FD">
        <w:t xml:space="preserve">E-Mails </w:t>
      </w:r>
      <w:r>
        <w:t>schreiben.</w:t>
      </w:r>
      <w:r w:rsidR="00D44820">
        <w:t xml:space="preserve"> </w:t>
      </w:r>
    </w:p>
    <w:p w14:paraId="2A8357E3" w14:textId="52E453B0" w:rsidR="009F5CFA" w:rsidRDefault="009F5CFA" w:rsidP="00D6515F">
      <w:pPr>
        <w:jc w:val="both"/>
      </w:pPr>
    </w:p>
    <w:p w14:paraId="2C1A5D1F" w14:textId="222B483C" w:rsidR="009F5CFA" w:rsidRDefault="009F5CFA" w:rsidP="00975BA0">
      <w:pPr>
        <w:spacing w:after="240"/>
      </w:pPr>
      <w:r>
        <w:t xml:space="preserve">In diesem Skriptum erfahren Sie, wie Sie </w:t>
      </w:r>
    </w:p>
    <w:p w14:paraId="5D65F85B" w14:textId="5B481545" w:rsidR="009F5CFA" w:rsidRDefault="009F5CFA" w:rsidP="009F5CFA">
      <w:pPr>
        <w:pStyle w:val="Listenabsatz"/>
        <w:numPr>
          <w:ilvl w:val="0"/>
          <w:numId w:val="24"/>
        </w:numPr>
        <w:spacing w:before="0" w:after="200"/>
      </w:pPr>
      <w:bookmarkStart w:id="0" w:name="_Ref88137762"/>
      <w:r>
        <w:t xml:space="preserve">sich in der GMX-App anmelden (Seite </w:t>
      </w:r>
      <w:r w:rsidR="00624B20">
        <w:fldChar w:fldCharType="begin"/>
      </w:r>
      <w:r w:rsidR="00624B20">
        <w:instrText xml:space="preserve"> PAGEREF _Ref88162809 \h </w:instrText>
      </w:r>
      <w:r w:rsidR="00624B20">
        <w:fldChar w:fldCharType="separate"/>
      </w:r>
      <w:r w:rsidR="00624B20">
        <w:rPr>
          <w:noProof/>
        </w:rPr>
        <w:t>1</w:t>
      </w:r>
      <w:r w:rsidR="00624B20">
        <w:fldChar w:fldCharType="end"/>
      </w:r>
      <w:r w:rsidR="00624B20">
        <w:t>)</w:t>
      </w:r>
    </w:p>
    <w:p w14:paraId="3EB6A674" w14:textId="30539D9D" w:rsidR="009F5CFA" w:rsidRDefault="00624B20" w:rsidP="009F5CFA">
      <w:pPr>
        <w:pStyle w:val="Listenabsatz"/>
        <w:numPr>
          <w:ilvl w:val="0"/>
          <w:numId w:val="24"/>
        </w:numPr>
        <w:spacing w:before="0" w:after="200"/>
      </w:pPr>
      <w:r>
        <w:t xml:space="preserve">eine neue E-Mail schreiben (Seite </w:t>
      </w:r>
      <w:r>
        <w:fldChar w:fldCharType="begin"/>
      </w:r>
      <w:r>
        <w:instrText xml:space="preserve"> PAGEREF _Ref88163035 \h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)</w:t>
      </w:r>
    </w:p>
    <w:p w14:paraId="1B58546B" w14:textId="5983AC07" w:rsidR="009F5CFA" w:rsidRDefault="00624B20" w:rsidP="009F5CFA">
      <w:pPr>
        <w:pStyle w:val="Listenabsatz"/>
        <w:numPr>
          <w:ilvl w:val="0"/>
          <w:numId w:val="24"/>
        </w:numPr>
        <w:spacing w:before="0" w:after="200"/>
      </w:pPr>
      <w:r>
        <w:t xml:space="preserve">eine Datei mit einer E-Mail mitschicken (Seite </w:t>
      </w:r>
      <w:r w:rsidR="00DE0E26">
        <w:fldChar w:fldCharType="begin"/>
      </w:r>
      <w:r w:rsidR="00DE0E26">
        <w:instrText xml:space="preserve"> PAGEREF _Ref88163064 \h </w:instrText>
      </w:r>
      <w:r w:rsidR="00DE0E26">
        <w:fldChar w:fldCharType="separate"/>
      </w:r>
      <w:r w:rsidR="00DE0E26">
        <w:rPr>
          <w:noProof/>
        </w:rPr>
        <w:t>4</w:t>
      </w:r>
      <w:r w:rsidR="00DE0E26">
        <w:fldChar w:fldCharType="end"/>
      </w:r>
      <w:r w:rsidR="00DE0E26">
        <w:t>)</w:t>
      </w:r>
    </w:p>
    <w:p w14:paraId="0A732FE7" w14:textId="6D1766F6" w:rsidR="009F5CFA" w:rsidRDefault="00DE0E26" w:rsidP="009F5CFA">
      <w:pPr>
        <w:pStyle w:val="Listenabsatz"/>
        <w:numPr>
          <w:ilvl w:val="0"/>
          <w:numId w:val="24"/>
        </w:numPr>
        <w:spacing w:before="0" w:after="200"/>
      </w:pPr>
      <w:r>
        <w:t xml:space="preserve">eine </w:t>
      </w:r>
      <w:r w:rsidR="009F5CFA">
        <w:t xml:space="preserve">E-Mail öffnen </w:t>
      </w:r>
      <w:r>
        <w:t>und bearbeiten</w:t>
      </w:r>
      <w:r w:rsidR="009F5CFA">
        <w:t xml:space="preserve"> (Seite</w:t>
      </w:r>
      <w:bookmarkEnd w:id="0"/>
      <w:r>
        <w:t xml:space="preserve"> </w:t>
      </w:r>
      <w:r>
        <w:fldChar w:fldCharType="begin"/>
      </w:r>
      <w:r>
        <w:instrText xml:space="preserve"> PAGEREF _Ref88163262 \h </w:instrText>
      </w:r>
      <w:r>
        <w:fldChar w:fldCharType="separate"/>
      </w:r>
      <w:r>
        <w:rPr>
          <w:noProof/>
        </w:rPr>
        <w:t>6</w:t>
      </w:r>
      <w:r>
        <w:fldChar w:fldCharType="end"/>
      </w:r>
      <w:r w:rsidR="009F5CFA">
        <w:t>)</w:t>
      </w:r>
    </w:p>
    <w:p w14:paraId="16E6C29E" w14:textId="415C13E7" w:rsidR="009F5CFA" w:rsidRDefault="00DE0E26" w:rsidP="009F5CFA">
      <w:pPr>
        <w:pStyle w:val="Listenabsatz"/>
        <w:numPr>
          <w:ilvl w:val="0"/>
          <w:numId w:val="24"/>
        </w:numPr>
        <w:spacing w:before="0" w:after="200"/>
      </w:pPr>
      <w:r>
        <w:t>E-Mails in Ablageordnern sortieren können</w:t>
      </w:r>
      <w:r w:rsidR="009F5CFA">
        <w:t xml:space="preserve"> (Seite </w:t>
      </w:r>
      <w:r>
        <w:fldChar w:fldCharType="begin"/>
      </w:r>
      <w:r>
        <w:instrText xml:space="preserve"> PAGEREF _Ref88163311 \h </w:instrText>
      </w:r>
      <w:r>
        <w:fldChar w:fldCharType="separate"/>
      </w:r>
      <w:r>
        <w:rPr>
          <w:noProof/>
        </w:rPr>
        <w:t>9</w:t>
      </w:r>
      <w:r>
        <w:fldChar w:fldCharType="end"/>
      </w:r>
      <w:r w:rsidR="009F5CFA">
        <w:t>)</w:t>
      </w:r>
    </w:p>
    <w:p w14:paraId="2DC4F39A" w14:textId="74EC0888" w:rsidR="009F5CFA" w:rsidRDefault="009F5CFA" w:rsidP="009F5CFA">
      <w:pPr>
        <w:pStyle w:val="Listenabsatz"/>
        <w:numPr>
          <w:ilvl w:val="0"/>
          <w:numId w:val="24"/>
        </w:numPr>
        <w:spacing w:before="0" w:after="200"/>
      </w:pPr>
      <w:r>
        <w:t xml:space="preserve">nach E-Mails in der </w:t>
      </w:r>
      <w:r w:rsidR="00DE0E26">
        <w:t>GMX-</w:t>
      </w:r>
      <w:r>
        <w:t xml:space="preserve">App suchen können (Seite </w:t>
      </w:r>
      <w:r w:rsidR="00DE0E26">
        <w:fldChar w:fldCharType="begin"/>
      </w:r>
      <w:r w:rsidR="00DE0E26">
        <w:instrText xml:space="preserve"> PAGEREF _Ref88142060 \h </w:instrText>
      </w:r>
      <w:r w:rsidR="00DE0E26">
        <w:fldChar w:fldCharType="separate"/>
      </w:r>
      <w:r w:rsidR="00DE0E26">
        <w:rPr>
          <w:noProof/>
        </w:rPr>
        <w:t>12</w:t>
      </w:r>
      <w:r w:rsidR="00DE0E26">
        <w:fldChar w:fldCharType="end"/>
      </w:r>
      <w:r>
        <w:t>)</w:t>
      </w:r>
    </w:p>
    <w:p w14:paraId="25A9D0B7" w14:textId="77777777" w:rsidR="00975BA0" w:rsidRDefault="00975BA0" w:rsidP="00975BA0">
      <w:bookmarkStart w:id="1" w:name="_Ref88162809"/>
    </w:p>
    <w:p w14:paraId="40DE7745" w14:textId="5C2C2C3C" w:rsidR="009F5CFA" w:rsidRDefault="009F5CFA" w:rsidP="009F5CFA">
      <w:pPr>
        <w:pStyle w:val="berschrift2"/>
      </w:pPr>
      <w:r>
        <w:t>In der GMX-App anmelden</w:t>
      </w:r>
      <w:bookmarkEnd w:id="1"/>
    </w:p>
    <w:p w14:paraId="0FF47CA3" w14:textId="77777777" w:rsidR="007527CC" w:rsidRDefault="00D44820" w:rsidP="00D6515F">
      <w:pPr>
        <w:jc w:val="both"/>
      </w:pPr>
      <w:r>
        <w:t>Installieren Sie die GMX-App aus dem Playstore oder App Store</w:t>
      </w:r>
      <w:r w:rsidR="007527CC">
        <w:t xml:space="preserve">. </w:t>
      </w:r>
    </w:p>
    <w:p w14:paraId="4A35B5C5" w14:textId="66834D2C" w:rsidR="00D6515F" w:rsidRDefault="007527CC" w:rsidP="007527CC">
      <w:pPr>
        <w:keepNext/>
        <w:keepLines/>
        <w:jc w:val="both"/>
      </w:pPr>
      <w:r>
        <w:t>Beim ersten Mal müssen Sie sich mi</w:t>
      </w:r>
      <w:r w:rsidR="00D44820">
        <w:t>t Ihrer GMX-E-Mail-Adresse und dem GMX-Passwort an</w:t>
      </w:r>
      <w:r>
        <w:t>melden</w:t>
      </w:r>
      <w:r w:rsidR="00D44820">
        <w:t>.</w:t>
      </w:r>
    </w:p>
    <w:p w14:paraId="65793614" w14:textId="7A190A0D" w:rsidR="00D44820" w:rsidRDefault="00D44820" w:rsidP="007527CC">
      <w:pPr>
        <w:keepNext/>
        <w:keepLines/>
        <w:jc w:val="both"/>
      </w:pPr>
      <w:r>
        <w:rPr>
          <w:noProof/>
          <w:lang w:val="de-AT" w:eastAsia="de-AT"/>
        </w:rPr>
        <w:drawing>
          <wp:anchor distT="0" distB="0" distL="114300" distR="114300" simplePos="0" relativeHeight="251682816" behindDoc="0" locked="0" layoutInCell="1" allowOverlap="1" wp14:anchorId="3103EE9D" wp14:editId="65557B80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1722120" cy="2147570"/>
            <wp:effectExtent l="19050" t="19050" r="11430" b="2413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14757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B2C66" w14:textId="25446F06" w:rsidR="00D6515F" w:rsidRDefault="007527CC" w:rsidP="007527CC">
      <w:pPr>
        <w:keepNext/>
        <w:keepLines/>
        <w:jc w:val="both"/>
      </w:pPr>
      <w:r>
        <w:t>Tippen Sie dann auf „Login“.</w:t>
      </w:r>
    </w:p>
    <w:p w14:paraId="68F62113" w14:textId="4D63EE4E" w:rsidR="007527CC" w:rsidRDefault="007527CC" w:rsidP="007527CC">
      <w:pPr>
        <w:keepNext/>
        <w:keepLines/>
        <w:jc w:val="both"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1555A6" wp14:editId="2BEE5CA2">
                <wp:simplePos x="0" y="0"/>
                <wp:positionH relativeFrom="column">
                  <wp:posOffset>1423670</wp:posOffset>
                </wp:positionH>
                <wp:positionV relativeFrom="paragraph">
                  <wp:posOffset>24130</wp:posOffset>
                </wp:positionV>
                <wp:extent cx="2080260" cy="1539240"/>
                <wp:effectExtent l="38100" t="19050" r="15240" b="41910"/>
                <wp:wrapNone/>
                <wp:docPr id="27" name="Gerade Verbindung mit Pfei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0260" cy="15392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D3FDE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7" o:spid="_x0000_s1026" type="#_x0000_t32" style="position:absolute;margin-left:112.1pt;margin-top:1.9pt;width:163.8pt;height:121.2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" strokecolor="#936" strokeweight="2.25pt">
                <v:stroke endarrow="block"/>
              </v:shape>
            </w:pict>
          </mc:Fallback>
        </mc:AlternateContent>
      </w:r>
    </w:p>
    <w:p w14:paraId="13B0A556" w14:textId="4BD76A79" w:rsidR="007527CC" w:rsidRDefault="007527CC" w:rsidP="007527CC">
      <w:pPr>
        <w:keepNext/>
        <w:keepLines/>
        <w:jc w:val="both"/>
      </w:pPr>
    </w:p>
    <w:p w14:paraId="56D22F4D" w14:textId="2619F23A" w:rsidR="007527CC" w:rsidRDefault="007527CC" w:rsidP="00D6515F">
      <w:pPr>
        <w:jc w:val="both"/>
      </w:pPr>
    </w:p>
    <w:p w14:paraId="137C0FAD" w14:textId="77777777" w:rsidR="007527CC" w:rsidRDefault="007527CC" w:rsidP="00D6515F">
      <w:pPr>
        <w:jc w:val="both"/>
      </w:pPr>
    </w:p>
    <w:p w14:paraId="706043C2" w14:textId="77777777" w:rsidR="007527CC" w:rsidRDefault="007527CC" w:rsidP="00D6515F">
      <w:pPr>
        <w:jc w:val="both"/>
      </w:pPr>
    </w:p>
    <w:p w14:paraId="3133F452" w14:textId="77777777" w:rsidR="007527CC" w:rsidRDefault="007527CC" w:rsidP="00D6515F">
      <w:pPr>
        <w:jc w:val="both"/>
      </w:pPr>
    </w:p>
    <w:p w14:paraId="2457ED02" w14:textId="77777777" w:rsidR="00975BA0" w:rsidRDefault="00975BA0" w:rsidP="00D6515F">
      <w:pPr>
        <w:jc w:val="both"/>
      </w:pPr>
    </w:p>
    <w:p w14:paraId="0CBCFDBE" w14:textId="4484953E" w:rsidR="007527CC" w:rsidRDefault="007527CC" w:rsidP="00D6515F">
      <w:pPr>
        <w:jc w:val="both"/>
      </w:pPr>
      <w:r>
        <w:t xml:space="preserve">Auf den nächsten Seiten tippen Sie </w:t>
      </w:r>
      <w:r w:rsidR="001440FB">
        <w:t xml:space="preserve">so oft </w:t>
      </w:r>
      <w:r>
        <w:t>auf die grünen Balken, bis Ihr GMX-Posteingang angezeigt wird.</w:t>
      </w:r>
    </w:p>
    <w:p w14:paraId="0C45868B" w14:textId="77777777" w:rsidR="007527CC" w:rsidRDefault="007527CC" w:rsidP="00D6515F">
      <w:pPr>
        <w:jc w:val="both"/>
      </w:pPr>
    </w:p>
    <w:p w14:paraId="5C25C781" w14:textId="676E4A8F" w:rsidR="007527CC" w:rsidRDefault="00975BA0" w:rsidP="007527CC">
      <w:pPr>
        <w:keepNext/>
        <w:keepLines/>
      </w:pPr>
      <w:r>
        <w:t>Nach dem nächsten Start der App</w:t>
      </w:r>
      <w:r w:rsidR="007527CC">
        <w:t xml:space="preserve"> wird sofort der Posteingang angezeigt. Sie sehen</w:t>
      </w:r>
      <w:r w:rsidR="00D6515F">
        <w:t xml:space="preserve"> die E-Mails, die zuletzt angekommen sind. </w:t>
      </w:r>
      <w:r w:rsidR="007527CC">
        <w:t>Das sieht in etwa so aus:</w:t>
      </w:r>
    </w:p>
    <w:p w14:paraId="19B8B014" w14:textId="0D2F46E7" w:rsidR="007527CC" w:rsidRDefault="007527CC" w:rsidP="007527CC">
      <w:pPr>
        <w:keepNext/>
        <w:keepLines/>
      </w:pPr>
      <w:r>
        <w:rPr>
          <w:noProof/>
          <w:lang w:val="de-AT" w:eastAsia="de-AT"/>
        </w:rPr>
        <w:drawing>
          <wp:inline distT="0" distB="0" distL="0" distR="0" wp14:anchorId="53B79AF3" wp14:editId="2705A1D9">
            <wp:extent cx="2971800" cy="1769872"/>
            <wp:effectExtent l="19050" t="19050" r="19050" b="20955"/>
            <wp:docPr id="224" name="Grafi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62821"/>
                    <a:stretch/>
                  </pic:blipFill>
                  <pic:spPr bwMode="auto">
                    <a:xfrm>
                      <a:off x="0" y="0"/>
                      <a:ext cx="2981670" cy="177575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34A3D" w14:textId="193201B0" w:rsidR="007527CC" w:rsidRDefault="007527CC" w:rsidP="00D6515F">
      <w:pPr>
        <w:jc w:val="both"/>
      </w:pPr>
      <w:r>
        <w:t>Sie werden immer wieder Werbung eingeblendet sehen: Am Tablet in der Liste der E-Mails, am Smartphone am unteren Bildschirmrand.</w:t>
      </w:r>
    </w:p>
    <w:p w14:paraId="2C97F50A" w14:textId="77777777" w:rsidR="00D6515F" w:rsidRDefault="00D6515F" w:rsidP="00D6515F">
      <w:pPr>
        <w:jc w:val="both"/>
      </w:pPr>
    </w:p>
    <w:p w14:paraId="5CA03E13" w14:textId="036EC038" w:rsidR="00D6515F" w:rsidRDefault="00D6515F" w:rsidP="006A730C">
      <w:pPr>
        <w:pStyle w:val="berschrift2"/>
      </w:pPr>
      <w:bookmarkStart w:id="2" w:name="_Ref88163035"/>
      <w:r>
        <w:t>Eine neue E-Mail schreiben</w:t>
      </w:r>
      <w:bookmarkEnd w:id="2"/>
    </w:p>
    <w:p w14:paraId="0A7A36A6" w14:textId="5F5D15FB" w:rsidR="00D6515F" w:rsidRDefault="00D6515F" w:rsidP="00BD0FEE">
      <w:pPr>
        <w:keepNext/>
        <w:keepLines/>
      </w:pPr>
      <w:r>
        <w:t xml:space="preserve">Zum Schreiben einer neuen E-Mail tippen Sie auf </w:t>
      </w:r>
      <w:r w:rsidR="001440FB">
        <w:t>das grüne Stiftsymbol</w:t>
      </w:r>
      <w:r>
        <w:t xml:space="preserve"> rechts unten: </w:t>
      </w:r>
      <w:r>
        <w:rPr>
          <w:noProof/>
          <w:lang w:val="de-AT" w:eastAsia="de-AT"/>
        </w:rPr>
        <w:drawing>
          <wp:inline distT="0" distB="0" distL="0" distR="0" wp14:anchorId="4329E973" wp14:editId="37F3B0FC">
            <wp:extent cx="646911" cy="388620"/>
            <wp:effectExtent l="0" t="0" r="127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2821"/>
                    <a:stretch/>
                  </pic:blipFill>
                  <pic:spPr bwMode="auto">
                    <a:xfrm>
                      <a:off x="0" y="0"/>
                      <a:ext cx="647700" cy="38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41C7B" w14:textId="77777777" w:rsidR="002F528C" w:rsidRDefault="002F528C" w:rsidP="00D6515F"/>
    <w:p w14:paraId="5F9D6EE3" w14:textId="15CABB6D" w:rsidR="006A730C" w:rsidRDefault="00D6515F" w:rsidP="00D6515F">
      <w:r>
        <w:t xml:space="preserve">Es erscheint ein neues Fenster, in dem Sie Ihre E-Mail schreiben können: </w:t>
      </w:r>
    </w:p>
    <w:p w14:paraId="084F5525" w14:textId="77777777" w:rsidR="006A730C" w:rsidRDefault="006A730C" w:rsidP="006A730C">
      <w:r>
        <w:t xml:space="preserve">Geben Sie </w:t>
      </w:r>
    </w:p>
    <w:p w14:paraId="66822157" w14:textId="30DEE368" w:rsidR="006A730C" w:rsidRDefault="006A730C" w:rsidP="006A730C">
      <w:pPr>
        <w:pStyle w:val="Listenabsatz"/>
        <w:numPr>
          <w:ilvl w:val="0"/>
          <w:numId w:val="21"/>
        </w:numPr>
      </w:pPr>
      <w:r>
        <w:t xml:space="preserve">in der Zeile mit „An“ die E-Mail-Adresse der Empfängerin/des Empfängers </w:t>
      </w:r>
      <w:r w:rsidR="00BD0FEE" w:rsidRPr="00BD0FEE">
        <w:rPr>
          <w:b/>
          <w:color w:val="993366"/>
        </w:rPr>
        <w:t>(1)</w:t>
      </w:r>
    </w:p>
    <w:p w14:paraId="2945E996" w14:textId="352960BD" w:rsidR="006A730C" w:rsidRDefault="006A730C" w:rsidP="006A730C">
      <w:pPr>
        <w:pStyle w:val="Listenabsatz"/>
        <w:numPr>
          <w:ilvl w:val="0"/>
          <w:numId w:val="21"/>
        </w:numPr>
      </w:pPr>
      <w:r>
        <w:t xml:space="preserve">in der Zeile mit „Betreff“ die Überschrift Ihrer </w:t>
      </w:r>
      <w:r w:rsidR="00BD0FEE">
        <w:t xml:space="preserve">E-Mail </w:t>
      </w:r>
      <w:r w:rsidR="00BD0FEE" w:rsidRPr="00BD0FEE">
        <w:rPr>
          <w:b/>
          <w:color w:val="993366"/>
        </w:rPr>
        <w:t>(2)</w:t>
      </w:r>
    </w:p>
    <w:p w14:paraId="7A1EF74E" w14:textId="0C1B5C8B" w:rsidR="006A730C" w:rsidRPr="00BD0FEE" w:rsidRDefault="006A730C" w:rsidP="006A730C">
      <w:pPr>
        <w:pStyle w:val="Listenabsatz"/>
        <w:numPr>
          <w:ilvl w:val="0"/>
          <w:numId w:val="21"/>
        </w:numPr>
      </w:pPr>
      <w:r>
        <w:t xml:space="preserve">und darunter dann den Inhalt Ihrer </w:t>
      </w:r>
      <w:r w:rsidR="00FC73B9">
        <w:t>E-Mail</w:t>
      </w:r>
      <w:r>
        <w:t xml:space="preserve"> ein.</w:t>
      </w:r>
      <w:r w:rsidR="00BD0FEE">
        <w:t xml:space="preserve"> </w:t>
      </w:r>
      <w:r w:rsidR="00BD0FEE" w:rsidRPr="00BD0FEE">
        <w:rPr>
          <w:b/>
          <w:color w:val="993366"/>
        </w:rPr>
        <w:t>(3)</w:t>
      </w:r>
    </w:p>
    <w:p w14:paraId="63A99D27" w14:textId="4A5B2686" w:rsidR="00BD0FEE" w:rsidRDefault="00BD0FEE" w:rsidP="00BD0FEE">
      <w:r>
        <w:t xml:space="preserve">Tippen Sie auf der Tastatur jeweils auf „Weiter“ oder auf „OK“, um in das nächste Feld zu kommen. </w:t>
      </w:r>
      <w:r w:rsidRPr="00BD0FEE">
        <w:rPr>
          <w:b/>
          <w:color w:val="993366"/>
        </w:rPr>
        <w:t>(</w:t>
      </w:r>
      <w:r>
        <w:rPr>
          <w:b/>
          <w:color w:val="993366"/>
        </w:rPr>
        <w:t>4</w:t>
      </w:r>
      <w:r w:rsidRPr="00BD0FEE">
        <w:rPr>
          <w:b/>
          <w:color w:val="993366"/>
        </w:rPr>
        <w:t>)</w:t>
      </w:r>
    </w:p>
    <w:p w14:paraId="1BD9994B" w14:textId="1A0894BD" w:rsidR="006A730C" w:rsidRDefault="00624B20" w:rsidP="00D259B4">
      <w:pPr>
        <w:keepNext/>
        <w:keepLines/>
      </w:pPr>
      <w:r>
        <w:rPr>
          <w:noProof/>
          <w:lang w:val="de-AT" w:eastAsia="de-AT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74AF368" wp14:editId="51D31558">
                <wp:simplePos x="0" y="0"/>
                <wp:positionH relativeFrom="column">
                  <wp:posOffset>4135120</wp:posOffset>
                </wp:positionH>
                <wp:positionV relativeFrom="paragraph">
                  <wp:posOffset>5004435</wp:posOffset>
                </wp:positionV>
                <wp:extent cx="304800" cy="370205"/>
                <wp:effectExtent l="0" t="0" r="19050" b="10795"/>
                <wp:wrapThrough wrapText="bothSides">
                  <wp:wrapPolygon edited="0">
                    <wp:start x="0" y="0"/>
                    <wp:lineTo x="0" y="21118"/>
                    <wp:lineTo x="21600" y="21118"/>
                    <wp:lineTo x="21600" y="0"/>
                    <wp:lineTo x="0" y="0"/>
                  </wp:wrapPolygon>
                </wp:wrapThrough>
                <wp:docPr id="2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E41D7" w14:textId="364B7F18" w:rsidR="00CA2880" w:rsidRPr="00BD0FEE" w:rsidRDefault="00CA2880" w:rsidP="00D259B4">
                            <w:pPr>
                              <w:rPr>
                                <w:b/>
                                <w:color w:val="993366"/>
                              </w:rPr>
                            </w:pPr>
                            <w:r>
                              <w:rPr>
                                <w:b/>
                                <w:color w:val="993366"/>
                              </w:rPr>
                              <w:t>4</w:t>
                            </w:r>
                            <w:r w:rsidRPr="00BD0FEE">
                              <w:rPr>
                                <w:b/>
                                <w:color w:val="993366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74AF36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5.6pt;margin-top:394.05pt;width:24pt;height:29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" strokecolor="#936">
                <v:textbox>
                  <w:txbxContent>
                    <w:p w14:paraId="70AE41D7" w14:textId="364B7F18" w:rsidR="00CA2880" w:rsidRPr="00BD0FEE" w:rsidRDefault="00CA2880" w:rsidP="00D259B4">
                      <w:pPr>
                        <w:rPr>
                          <w:b/>
                          <w:color w:val="993366"/>
                        </w:rPr>
                      </w:pPr>
                      <w:r>
                        <w:rPr>
                          <w:b/>
                          <w:color w:val="993366"/>
                        </w:rPr>
                        <w:t>4</w:t>
                      </w:r>
                      <w:r w:rsidRPr="00BD0FEE">
                        <w:rPr>
                          <w:b/>
                          <w:color w:val="993366"/>
                        </w:rPr>
                        <w:t>(3)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CC2B1F" wp14:editId="6B81824B">
                <wp:simplePos x="0" y="0"/>
                <wp:positionH relativeFrom="column">
                  <wp:posOffset>3622040</wp:posOffset>
                </wp:positionH>
                <wp:positionV relativeFrom="paragraph">
                  <wp:posOffset>5046345</wp:posOffset>
                </wp:positionV>
                <wp:extent cx="396240" cy="106045"/>
                <wp:effectExtent l="0" t="76200" r="22860" b="27305"/>
                <wp:wrapNone/>
                <wp:docPr id="243" name="Gerade Verbindung mit Pfei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6240" cy="1060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26675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43" o:spid="_x0000_s1026" type="#_x0000_t32" style="position:absolute;margin-left:285.2pt;margin-top:397.35pt;width:31.2pt;height:8.3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" strokecolor="#936" strokeweight="2.25pt">
                <v:stroke endarrow="block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11930A1" wp14:editId="357C26B1">
                <wp:simplePos x="0" y="0"/>
                <wp:positionH relativeFrom="column">
                  <wp:posOffset>5330190</wp:posOffset>
                </wp:positionH>
                <wp:positionV relativeFrom="paragraph">
                  <wp:posOffset>1276985</wp:posOffset>
                </wp:positionV>
                <wp:extent cx="304800" cy="370205"/>
                <wp:effectExtent l="0" t="0" r="19050" b="10795"/>
                <wp:wrapThrough wrapText="bothSides">
                  <wp:wrapPolygon edited="0">
                    <wp:start x="0" y="0"/>
                    <wp:lineTo x="0" y="21118"/>
                    <wp:lineTo x="21600" y="21118"/>
                    <wp:lineTo x="21600" y="0"/>
                    <wp:lineTo x="0" y="0"/>
                  </wp:wrapPolygon>
                </wp:wrapThrough>
                <wp:docPr id="2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B513D" w14:textId="3622BD3E" w:rsidR="00CA2880" w:rsidRPr="00BD0FEE" w:rsidRDefault="00CA2880" w:rsidP="00BD0FEE">
                            <w:pPr>
                              <w:rPr>
                                <w:b/>
                                <w:color w:val="993366"/>
                                <w:lang w:val="de-AT"/>
                              </w:rPr>
                            </w:pPr>
                            <w:r>
                              <w:rPr>
                                <w:b/>
                                <w:color w:val="993366"/>
                                <w:lang w:val="de-A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1930A1" id="_x0000_s1027" type="#_x0000_t202" style="position:absolute;margin-left:419.7pt;margin-top:100.55pt;width:24pt;height:29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" strokecolor="#936">
                <v:textbox>
                  <w:txbxContent>
                    <w:p w14:paraId="03DB513D" w14:textId="3622BD3E" w:rsidR="00CA2880" w:rsidRPr="00BD0FEE" w:rsidRDefault="00CA2880" w:rsidP="00BD0FEE">
                      <w:pPr>
                        <w:rPr>
                          <w:b/>
                          <w:color w:val="993366"/>
                          <w:lang w:val="de-AT"/>
                        </w:rPr>
                      </w:pPr>
                      <w:r>
                        <w:rPr>
                          <w:b/>
                          <w:color w:val="993366"/>
                          <w:lang w:val="de-AT"/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92A9F9" wp14:editId="305C48F7">
                <wp:simplePos x="0" y="0"/>
                <wp:positionH relativeFrom="margin">
                  <wp:align>center</wp:align>
                </wp:positionH>
                <wp:positionV relativeFrom="paragraph">
                  <wp:posOffset>1353820</wp:posOffset>
                </wp:positionV>
                <wp:extent cx="4716780" cy="45719"/>
                <wp:effectExtent l="0" t="95250" r="7620" b="69215"/>
                <wp:wrapNone/>
                <wp:docPr id="237" name="Gerade Verbindung mit Pfei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1678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B02102" id="Gerade Verbindung mit Pfeil 237" o:spid="_x0000_s1026" type="#_x0000_t32" style="position:absolute;margin-left:0;margin-top:106.6pt;width:371.4pt;height:3.6pt;flip:x y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" strokecolor="#936" strokeweight="2.2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9F7892E" wp14:editId="0812A7EE">
                <wp:simplePos x="0" y="0"/>
                <wp:positionH relativeFrom="column">
                  <wp:posOffset>5311140</wp:posOffset>
                </wp:positionH>
                <wp:positionV relativeFrom="paragraph">
                  <wp:posOffset>841375</wp:posOffset>
                </wp:positionV>
                <wp:extent cx="323850" cy="370205"/>
                <wp:effectExtent l="0" t="0" r="19050" b="10795"/>
                <wp:wrapThrough wrapText="bothSides">
                  <wp:wrapPolygon edited="0">
                    <wp:start x="0" y="0"/>
                    <wp:lineTo x="0" y="21118"/>
                    <wp:lineTo x="21600" y="21118"/>
                    <wp:lineTo x="21600" y="0"/>
                    <wp:lineTo x="0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5D0B4" w14:textId="21D9637B" w:rsidR="00CA2880" w:rsidRPr="00BD0FEE" w:rsidRDefault="00CA2880">
                            <w:pPr>
                              <w:rPr>
                                <w:b/>
                                <w:color w:val="993366"/>
                              </w:rPr>
                            </w:pPr>
                            <w:r w:rsidRPr="00BD0FEE">
                              <w:rPr>
                                <w:b/>
                                <w:color w:val="993366"/>
                              </w:rPr>
                              <w:t>13)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F7892E" id="_x0000_s1028" type="#_x0000_t202" style="position:absolute;margin-left:418.2pt;margin-top:66.25pt;width:25.5pt;height:29.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" strokecolor="#936">
                <v:textbox>
                  <w:txbxContent>
                    <w:p w14:paraId="1CD5D0B4" w14:textId="21D9637B" w:rsidR="00CA2880" w:rsidRPr="00BD0FEE" w:rsidRDefault="00CA2880">
                      <w:pPr>
                        <w:rPr>
                          <w:b/>
                          <w:color w:val="993366"/>
                        </w:rPr>
                      </w:pPr>
                      <w:r w:rsidRPr="00BD0FEE">
                        <w:rPr>
                          <w:b/>
                          <w:color w:val="993366"/>
                        </w:rPr>
                        <w:t>13)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197E7B" wp14:editId="51838116">
                <wp:simplePos x="0" y="0"/>
                <wp:positionH relativeFrom="column">
                  <wp:posOffset>890270</wp:posOffset>
                </wp:positionH>
                <wp:positionV relativeFrom="paragraph">
                  <wp:posOffset>1021080</wp:posOffset>
                </wp:positionV>
                <wp:extent cx="4267200" cy="45719"/>
                <wp:effectExtent l="0" t="95250" r="19050" b="69215"/>
                <wp:wrapNone/>
                <wp:docPr id="231" name="Gerade Verbindung mit Pfei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672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58C44C" id="Gerade Verbindung mit Pfeil 231" o:spid="_x0000_s1026" type="#_x0000_t32" style="position:absolute;margin-left:70.1pt;margin-top:80.4pt;width:336pt;height:3.6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" strokecolor="#936" strokeweight="2.25pt">
                <v:stroke endarrow="block"/>
              </v:shape>
            </w:pict>
          </mc:Fallback>
        </mc:AlternateContent>
      </w:r>
      <w:r w:rsidR="00BD0FEE"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32AC3F" wp14:editId="45542B76">
                <wp:simplePos x="0" y="0"/>
                <wp:positionH relativeFrom="column">
                  <wp:posOffset>806450</wp:posOffset>
                </wp:positionH>
                <wp:positionV relativeFrom="paragraph">
                  <wp:posOffset>2157730</wp:posOffset>
                </wp:positionV>
                <wp:extent cx="4503420" cy="45719"/>
                <wp:effectExtent l="0" t="95250" r="11430" b="69215"/>
                <wp:wrapNone/>
                <wp:docPr id="240" name="Gerade Verbindung mit Pfei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342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BB9EBF" id="Gerade Verbindung mit Pfeil 240" o:spid="_x0000_s1026" type="#_x0000_t32" style="position:absolute;margin-left:63.5pt;margin-top:169.9pt;width:354.6pt;height:3.6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" strokecolor="#936" strokeweight="2.25pt">
                <v:stroke endarrow="block"/>
              </v:shape>
            </w:pict>
          </mc:Fallback>
        </mc:AlternateContent>
      </w:r>
      <w:r w:rsidR="00D259B4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BF786D8" wp14:editId="3F7E1042">
                <wp:simplePos x="0" y="0"/>
                <wp:positionH relativeFrom="column">
                  <wp:posOffset>5355590</wp:posOffset>
                </wp:positionH>
                <wp:positionV relativeFrom="paragraph">
                  <wp:posOffset>2007235</wp:posOffset>
                </wp:positionV>
                <wp:extent cx="304800" cy="370205"/>
                <wp:effectExtent l="0" t="0" r="19050" b="10795"/>
                <wp:wrapThrough wrapText="bothSides">
                  <wp:wrapPolygon edited="0">
                    <wp:start x="0" y="0"/>
                    <wp:lineTo x="0" y="21118"/>
                    <wp:lineTo x="21600" y="21118"/>
                    <wp:lineTo x="21600" y="0"/>
                    <wp:lineTo x="0" y="0"/>
                  </wp:wrapPolygon>
                </wp:wrapThrough>
                <wp:docPr id="2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5AA80" w14:textId="7CAA02FF" w:rsidR="00CA2880" w:rsidRPr="00BD0FEE" w:rsidRDefault="00CA2880" w:rsidP="00BD0FEE">
                            <w:pPr>
                              <w:rPr>
                                <w:b/>
                                <w:color w:val="993366"/>
                                <w:lang w:val="de-AT"/>
                              </w:rPr>
                            </w:pPr>
                            <w:r>
                              <w:rPr>
                                <w:b/>
                                <w:color w:val="993366"/>
                                <w:lang w:val="de-AT"/>
                              </w:rPr>
                              <w:t>3</w:t>
                            </w:r>
                            <w:r w:rsidRPr="00BD0FEE">
                              <w:rPr>
                                <w:b/>
                                <w:color w:val="993366"/>
                              </w:rPr>
                              <w:t>(3)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F786D8" id="_x0000_s1029" type="#_x0000_t202" style="position:absolute;margin-left:421.7pt;margin-top:158.05pt;width:24pt;height:29.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" strokecolor="#936">
                <v:textbox>
                  <w:txbxContent>
                    <w:p w14:paraId="3875AA80" w14:textId="7CAA02FF" w:rsidR="00CA2880" w:rsidRPr="00BD0FEE" w:rsidRDefault="00CA2880" w:rsidP="00BD0FEE">
                      <w:pPr>
                        <w:rPr>
                          <w:b/>
                          <w:color w:val="993366"/>
                          <w:lang w:val="de-AT"/>
                        </w:rPr>
                      </w:pPr>
                      <w:r>
                        <w:rPr>
                          <w:b/>
                          <w:color w:val="993366"/>
                          <w:lang w:val="de-AT"/>
                        </w:rPr>
                        <w:t>3</w:t>
                      </w:r>
                      <w:r w:rsidRPr="00BD0FEE">
                        <w:rPr>
                          <w:b/>
                          <w:color w:val="993366"/>
                        </w:rPr>
                        <w:t>(3) (3)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D0FEE">
        <w:rPr>
          <w:noProof/>
          <w:lang w:val="de-AT" w:eastAsia="de-AT"/>
        </w:rPr>
        <w:drawing>
          <wp:inline distT="0" distB="0" distL="0" distR="0" wp14:anchorId="07BEC104" wp14:editId="103DC6D0">
            <wp:extent cx="3725626" cy="5981700"/>
            <wp:effectExtent l="19050" t="19050" r="27305" b="19050"/>
            <wp:docPr id="228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0996" cy="5990322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0D3A6202" w14:textId="5FF19F34" w:rsidR="009255DB" w:rsidRDefault="009255DB" w:rsidP="00D259B4">
      <w:pPr>
        <w:keepNext/>
        <w:keepLines/>
      </w:pPr>
    </w:p>
    <w:p w14:paraId="572601A2" w14:textId="4BB6FF4A" w:rsidR="00D6515F" w:rsidRDefault="00D259B4" w:rsidP="00624B20">
      <w:r>
        <w:t xml:space="preserve">Zum Versenden der E-Mail </w:t>
      </w:r>
      <w:r w:rsidR="00D6515F">
        <w:t>tippen Sie</w:t>
      </w:r>
      <w:r w:rsidR="00E94745">
        <w:t xml:space="preserve"> auf</w:t>
      </w:r>
      <w:r w:rsidR="00D6515F">
        <w:t xml:space="preserve"> </w:t>
      </w:r>
      <w:r>
        <w:t xml:space="preserve">das Versenden-Symbol </w:t>
      </w:r>
      <w:r w:rsidR="004B283F">
        <w:t xml:space="preserve">(Papierflieger) </w:t>
      </w:r>
      <w:r w:rsidR="00D6515F">
        <w:t xml:space="preserve">rechts oben in der blauen Leiste: </w:t>
      </w:r>
      <w:r w:rsidR="004B283F">
        <w:rPr>
          <w:noProof/>
          <w:lang w:val="de-AT" w:eastAsia="de-AT"/>
        </w:rPr>
        <w:drawing>
          <wp:inline distT="0" distB="0" distL="0" distR="0" wp14:anchorId="1AA641F1" wp14:editId="773C88FF">
            <wp:extent cx="271780" cy="244475"/>
            <wp:effectExtent l="0" t="0" r="0" b="317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9FBF1" w14:textId="77777777" w:rsidR="00960151" w:rsidRDefault="00960151" w:rsidP="00624B20">
      <w:pPr>
        <w:pStyle w:val="berschrift2"/>
        <w:keepNext/>
        <w:keepLines/>
      </w:pPr>
      <w:bookmarkStart w:id="3" w:name="_Ref88163064"/>
      <w:r>
        <w:lastRenderedPageBreak/>
        <w:t>Eine Datei an die E-Mail anhängen</w:t>
      </w:r>
      <w:bookmarkEnd w:id="3"/>
    </w:p>
    <w:p w14:paraId="0D3E931C" w14:textId="15191D6A" w:rsidR="00CA2126" w:rsidRDefault="00CA2126" w:rsidP="00624B20">
      <w:pPr>
        <w:keepNext/>
        <w:keepLines/>
        <w:rPr>
          <w:rFonts w:eastAsia="Arial"/>
        </w:rPr>
      </w:pPr>
      <w:r>
        <w:rPr>
          <w:rFonts w:eastAsia="Arial"/>
        </w:rPr>
        <w:t xml:space="preserve">Wenn Sie eine Datei (das kann z. B. ein Bild sein) per E-Mail verschicken wollen, erstellen Sie zunächst eine neue </w:t>
      </w:r>
      <w:r w:rsidR="00FC73B9">
        <w:rPr>
          <w:rFonts w:eastAsia="Arial"/>
        </w:rPr>
        <w:t>E-Mail</w:t>
      </w:r>
      <w:r w:rsidR="0090183F">
        <w:rPr>
          <w:rFonts w:eastAsia="Arial"/>
        </w:rPr>
        <w:t>.</w:t>
      </w:r>
    </w:p>
    <w:p w14:paraId="63331BE6" w14:textId="43EA10F0" w:rsidR="00960151" w:rsidRDefault="00CA2126" w:rsidP="00CA2126">
      <w:pPr>
        <w:keepNext/>
        <w:keepLines/>
        <w:rPr>
          <w:rFonts w:eastAsia="Arial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C8965B" wp14:editId="40A672D4">
                <wp:simplePos x="0" y="0"/>
                <wp:positionH relativeFrom="column">
                  <wp:posOffset>4293870</wp:posOffset>
                </wp:positionH>
                <wp:positionV relativeFrom="paragraph">
                  <wp:posOffset>301625</wp:posOffset>
                </wp:positionV>
                <wp:extent cx="279400" cy="501650"/>
                <wp:effectExtent l="19050" t="19050" r="63500" b="50800"/>
                <wp:wrapNone/>
                <wp:docPr id="253" name="Gerade Verbindung mit Pfei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501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3C74C3" id="Gerade Verbindung mit Pfeil 253" o:spid="_x0000_s1026" type="#_x0000_t32" style="position:absolute;margin-left:338.1pt;margin-top:23.75pt;width:22pt;height:3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" strokecolor="#936" strokeweight="2.25pt">
                <v:stroke endarrow="open"/>
              </v:shape>
            </w:pict>
          </mc:Fallback>
        </mc:AlternateContent>
      </w:r>
      <w:r w:rsidR="0090183F">
        <w:rPr>
          <w:rFonts w:eastAsia="Arial"/>
        </w:rPr>
        <w:t>Um Ihre Datei anzuhängen, t</w:t>
      </w:r>
      <w:r w:rsidR="00960151">
        <w:rPr>
          <w:rFonts w:eastAsia="Arial"/>
        </w:rPr>
        <w:t xml:space="preserve">ippen Sie auf </w:t>
      </w:r>
      <w:r>
        <w:rPr>
          <w:rFonts w:eastAsia="Arial"/>
        </w:rPr>
        <w:t>das</w:t>
      </w:r>
      <w:r w:rsidR="00960151">
        <w:rPr>
          <w:rFonts w:eastAsia="Arial"/>
        </w:rPr>
        <w:t xml:space="preserve"> Heftklammer</w:t>
      </w:r>
      <w:r>
        <w:rPr>
          <w:rFonts w:eastAsia="Arial"/>
        </w:rPr>
        <w:t>-Symbol</w:t>
      </w:r>
      <w:r w:rsidR="00960151">
        <w:rPr>
          <w:rFonts w:eastAsia="Arial"/>
        </w:rPr>
        <w:t xml:space="preserve"> </w:t>
      </w:r>
      <w:r>
        <w:rPr>
          <w:rFonts w:eastAsia="Arial"/>
        </w:rPr>
        <w:t>rechts in der Zeile „Betreff“</w:t>
      </w:r>
      <w:r w:rsidR="00960151">
        <w:rPr>
          <w:rFonts w:eastAsia="Arial"/>
        </w:rPr>
        <w:t xml:space="preserve">: </w:t>
      </w:r>
    </w:p>
    <w:p w14:paraId="4D722081" w14:textId="33650249" w:rsidR="00CA2126" w:rsidRDefault="00CA2126" w:rsidP="00CA2126">
      <w:pPr>
        <w:keepNext/>
        <w:keepLines/>
        <w:rPr>
          <w:rFonts w:eastAsia="Arial"/>
        </w:rPr>
      </w:pPr>
      <w:r>
        <w:rPr>
          <w:noProof/>
          <w:lang w:val="de-AT" w:eastAsia="de-AT"/>
        </w:rPr>
        <w:drawing>
          <wp:inline distT="0" distB="0" distL="0" distR="0" wp14:anchorId="6331F25A" wp14:editId="35095172">
            <wp:extent cx="4829175" cy="914400"/>
            <wp:effectExtent l="19050" t="19050" r="28575" b="19050"/>
            <wp:docPr id="295" name="Grafi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91440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773ACB18" w14:textId="77777777" w:rsidR="001440FB" w:rsidRDefault="001440FB" w:rsidP="0090183F">
      <w:pPr>
        <w:keepNext/>
        <w:keepLines/>
        <w:rPr>
          <w:rFonts w:eastAsia="Arial"/>
        </w:rPr>
      </w:pPr>
    </w:p>
    <w:p w14:paraId="4163CA24" w14:textId="77777777" w:rsidR="001440FB" w:rsidRDefault="001440FB" w:rsidP="0090183F">
      <w:pPr>
        <w:keepNext/>
        <w:keepLines/>
        <w:rPr>
          <w:rFonts w:eastAsia="Arial"/>
        </w:rPr>
      </w:pPr>
    </w:p>
    <w:p w14:paraId="466F9CB2" w14:textId="2B38E988" w:rsidR="00960151" w:rsidRDefault="00CA2126" w:rsidP="0090183F">
      <w:pPr>
        <w:keepNext/>
        <w:keepLines/>
        <w:rPr>
          <w:rFonts w:eastAsia="Arial"/>
        </w:rPr>
      </w:pPr>
      <w:r>
        <w:rPr>
          <w:rFonts w:eastAsia="Arial"/>
        </w:rPr>
        <w:t>Unten öffnet sich ein neues Fenster:</w:t>
      </w:r>
      <w:r>
        <w:rPr>
          <w:rFonts w:eastAsia="Arial"/>
        </w:rPr>
        <w:br/>
      </w:r>
      <w:r w:rsidR="00960151">
        <w:rPr>
          <w:rFonts w:eastAsia="Arial"/>
        </w:rPr>
        <w:t xml:space="preserve">Wählen Sie </w:t>
      </w:r>
      <w:r w:rsidR="0090183F">
        <w:rPr>
          <w:rFonts w:eastAsia="Arial"/>
        </w:rPr>
        <w:t xml:space="preserve">hier </w:t>
      </w:r>
      <w:r w:rsidR="00960151">
        <w:rPr>
          <w:rFonts w:eastAsia="Arial"/>
        </w:rPr>
        <w:t xml:space="preserve">aus, ob Sie ein Foto </w:t>
      </w:r>
      <w:r w:rsidR="0090183F">
        <w:rPr>
          <w:rFonts w:eastAsia="Arial"/>
        </w:rPr>
        <w:t>oder eine andere Datei vom Gerät oder aus de</w:t>
      </w:r>
      <w:r w:rsidR="00FC73B9">
        <w:rPr>
          <w:rFonts w:eastAsia="Arial"/>
        </w:rPr>
        <w:t xml:space="preserve">r GMX-Cloud mitschicken wollen. Tippen Sie </w:t>
      </w:r>
      <w:r w:rsidR="00385EE4">
        <w:rPr>
          <w:rFonts w:eastAsia="Arial"/>
        </w:rPr>
        <w:t>auf Ihre Auswahl</w:t>
      </w:r>
      <w:r w:rsidR="00FC73B9">
        <w:rPr>
          <w:rFonts w:eastAsia="Arial"/>
        </w:rPr>
        <w:t>.</w:t>
      </w:r>
    </w:p>
    <w:p w14:paraId="2939DA42" w14:textId="7A88EE91" w:rsidR="0090183F" w:rsidRDefault="0090183F" w:rsidP="0090183F">
      <w:pPr>
        <w:keepNext/>
        <w:keepLines/>
        <w:rPr>
          <w:rFonts w:eastAsia="Arial"/>
        </w:rPr>
      </w:pPr>
      <w:r>
        <w:rPr>
          <w:noProof/>
          <w:lang w:val="de-AT" w:eastAsia="de-AT"/>
        </w:rPr>
        <w:drawing>
          <wp:inline distT="0" distB="0" distL="0" distR="0" wp14:anchorId="72352569" wp14:editId="235AD320">
            <wp:extent cx="4095750" cy="1314450"/>
            <wp:effectExtent l="19050" t="19050" r="19050" b="19050"/>
            <wp:docPr id="297" name="Grafi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31445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42DB3F2B" w14:textId="7390D4F7" w:rsidR="00960151" w:rsidRDefault="00960151" w:rsidP="00960151">
      <w:pPr>
        <w:rPr>
          <w:rFonts w:eastAsia="Arial"/>
        </w:rPr>
      </w:pPr>
    </w:p>
    <w:p w14:paraId="1A3EE96A" w14:textId="58B9D1F4" w:rsidR="0090183F" w:rsidRDefault="00385EE4" w:rsidP="00041F68">
      <w:pPr>
        <w:keepNext/>
        <w:keepLines/>
        <w:rPr>
          <w:rFonts w:eastAsia="Arial"/>
        </w:rPr>
      </w:pPr>
      <w:r>
        <w:rPr>
          <w:rFonts w:eastAsia="Arial"/>
        </w:rPr>
        <w:t>Es werden Ihnen nun alle Ordner angezeigt</w:t>
      </w:r>
      <w:r w:rsidR="00960151">
        <w:rPr>
          <w:rFonts w:eastAsia="Arial"/>
        </w:rPr>
        <w:t xml:space="preserve">, mit </w:t>
      </w:r>
      <w:r>
        <w:rPr>
          <w:rFonts w:eastAsia="Arial"/>
        </w:rPr>
        <w:t>denen</w:t>
      </w:r>
      <w:r w:rsidR="00960151">
        <w:rPr>
          <w:rFonts w:eastAsia="Arial"/>
        </w:rPr>
        <w:t xml:space="preserve"> </w:t>
      </w:r>
      <w:r w:rsidR="00E94745">
        <w:rPr>
          <w:rFonts w:eastAsia="Arial"/>
        </w:rPr>
        <w:t xml:space="preserve">Sie </w:t>
      </w:r>
      <w:r w:rsidR="00960151">
        <w:rPr>
          <w:rFonts w:eastAsia="Arial"/>
        </w:rPr>
        <w:t xml:space="preserve">zuletzt gearbeitet haben. </w:t>
      </w:r>
    </w:p>
    <w:p w14:paraId="70131AAD" w14:textId="23684A32" w:rsidR="00960151" w:rsidRDefault="00960151" w:rsidP="00041F68">
      <w:pPr>
        <w:keepNext/>
        <w:keepLines/>
        <w:rPr>
          <w:rFonts w:eastAsia="Arial"/>
        </w:rPr>
      </w:pPr>
      <w:r>
        <w:rPr>
          <w:rFonts w:eastAsia="Arial"/>
        </w:rPr>
        <w:t xml:space="preserve">Um alle Ordner und Apps </w:t>
      </w:r>
      <w:r w:rsidR="00041F68">
        <w:rPr>
          <w:rFonts w:eastAsia="Arial"/>
        </w:rPr>
        <w:t xml:space="preserve">auf Ihrem Gerät </w:t>
      </w:r>
      <w:r>
        <w:rPr>
          <w:rFonts w:eastAsia="Arial"/>
        </w:rPr>
        <w:t xml:space="preserve">zu sehen, tippen Sie auf </w:t>
      </w:r>
      <w:r w:rsidR="00041F68">
        <w:rPr>
          <w:rFonts w:eastAsia="Arial"/>
        </w:rPr>
        <w:t>das 3-Striche-Symbol</w:t>
      </w:r>
      <w:r>
        <w:rPr>
          <w:rFonts w:eastAsia="Arial"/>
        </w:rPr>
        <w:t xml:space="preserve"> links oben neben „Zuletzt verwendet“. </w:t>
      </w:r>
    </w:p>
    <w:p w14:paraId="349AEA4C" w14:textId="4FF8190D" w:rsidR="00041F68" w:rsidRDefault="00041F68" w:rsidP="00041F68">
      <w:pPr>
        <w:keepNext/>
        <w:keepLines/>
        <w:rPr>
          <w:rFonts w:eastAsia="Arial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15BA10" wp14:editId="0743B411">
                <wp:simplePos x="0" y="0"/>
                <wp:positionH relativeFrom="column">
                  <wp:posOffset>387350</wp:posOffset>
                </wp:positionH>
                <wp:positionV relativeFrom="paragraph">
                  <wp:posOffset>3175</wp:posOffset>
                </wp:positionV>
                <wp:extent cx="723900" cy="373380"/>
                <wp:effectExtent l="38100" t="19050" r="19050" b="64770"/>
                <wp:wrapNone/>
                <wp:docPr id="299" name="Gerade Verbindung mit Pfei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3733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D4EC1F" id="Gerade Verbindung mit Pfeil 299" o:spid="_x0000_s1026" type="#_x0000_t32" style="position:absolute;margin-left:30.5pt;margin-top:.25pt;width:57pt;height:29.4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" strokecolor="#936" strokeweight="2.25pt">
                <v:stroke endarrow="open"/>
              </v:shape>
            </w:pict>
          </mc:Fallback>
        </mc:AlternateContent>
      </w:r>
      <w:r>
        <w:rPr>
          <w:noProof/>
          <w:lang w:val="de-AT" w:eastAsia="de-AT"/>
        </w:rPr>
        <w:drawing>
          <wp:inline distT="0" distB="0" distL="0" distR="0" wp14:anchorId="4C6E422C" wp14:editId="54BBDCA7">
            <wp:extent cx="5191125" cy="1133475"/>
            <wp:effectExtent l="19050" t="19050" r="28575" b="28575"/>
            <wp:docPr id="298" name="Grafi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133475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7CD20282" w14:textId="77777777" w:rsidR="00041F68" w:rsidRDefault="00041F68" w:rsidP="00960151">
      <w:pPr>
        <w:rPr>
          <w:rFonts w:eastAsia="Arial"/>
        </w:rPr>
      </w:pPr>
    </w:p>
    <w:p w14:paraId="3D9DF28A" w14:textId="13836B36" w:rsidR="00960151" w:rsidRDefault="00041F68" w:rsidP="00B05DEE">
      <w:pPr>
        <w:keepNext/>
        <w:keepLines/>
        <w:rPr>
          <w:rFonts w:eastAsia="Arial"/>
        </w:rPr>
      </w:pPr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722752" behindDoc="0" locked="0" layoutInCell="1" allowOverlap="1" wp14:anchorId="3DC356ED" wp14:editId="069E4CAF">
            <wp:simplePos x="0" y="0"/>
            <wp:positionH relativeFrom="column">
              <wp:posOffset>21590</wp:posOffset>
            </wp:positionH>
            <wp:positionV relativeFrom="paragraph">
              <wp:posOffset>26035</wp:posOffset>
            </wp:positionV>
            <wp:extent cx="2066925" cy="6791325"/>
            <wp:effectExtent l="19050" t="19050" r="28575" b="28575"/>
            <wp:wrapSquare wrapText="bothSides"/>
            <wp:docPr id="300" name="Grafi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6791325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B8993" w14:textId="156620C2" w:rsidR="00041F68" w:rsidRDefault="00041F68" w:rsidP="00B05DEE">
      <w:pPr>
        <w:keepNext/>
        <w:keepLines/>
        <w:rPr>
          <w:rFonts w:eastAsia="Arial"/>
        </w:rPr>
      </w:pPr>
      <w:r>
        <w:rPr>
          <w:rFonts w:eastAsia="Arial"/>
        </w:rPr>
        <w:t xml:space="preserve">Nun sehen Sie ein Fenster mit allen Apps und Verzeichnissen/Ordnern, aus denen Sie Dateien auswählen können. </w:t>
      </w:r>
    </w:p>
    <w:p w14:paraId="1C94416E" w14:textId="2AD4CC02" w:rsidR="00960151" w:rsidRDefault="00960151" w:rsidP="00B05DEE">
      <w:pPr>
        <w:keepNext/>
        <w:keepLines/>
        <w:rPr>
          <w:rFonts w:eastAsia="Arial"/>
        </w:rPr>
      </w:pPr>
    </w:p>
    <w:p w14:paraId="7E9ED7AC" w14:textId="77777777" w:rsidR="00960151" w:rsidRDefault="00960151" w:rsidP="00B05DEE">
      <w:pPr>
        <w:keepNext/>
        <w:keepLines/>
        <w:rPr>
          <w:rFonts w:eastAsia="Arial"/>
        </w:rPr>
      </w:pPr>
    </w:p>
    <w:p w14:paraId="6785FEE3" w14:textId="64B9FDAD" w:rsidR="00041F68" w:rsidRDefault="00041F68" w:rsidP="00B05DEE">
      <w:pPr>
        <w:keepNext/>
        <w:keepLines/>
        <w:rPr>
          <w:rFonts w:eastAsia="Arial"/>
        </w:rPr>
      </w:pPr>
    </w:p>
    <w:p w14:paraId="142CDC3D" w14:textId="0197A7DC" w:rsidR="00041F68" w:rsidRDefault="00041F68" w:rsidP="00B05DEE">
      <w:pPr>
        <w:keepNext/>
        <w:keepLines/>
        <w:rPr>
          <w:rFonts w:eastAsia="Arial"/>
        </w:rPr>
      </w:pPr>
    </w:p>
    <w:p w14:paraId="7257603C" w14:textId="2C7D95BB" w:rsidR="00041F68" w:rsidRDefault="00041F68" w:rsidP="00B05DEE">
      <w:pPr>
        <w:keepNext/>
        <w:keepLines/>
        <w:rPr>
          <w:rFonts w:eastAsia="Arial"/>
        </w:rPr>
      </w:pPr>
    </w:p>
    <w:p w14:paraId="1BD32739" w14:textId="4E45C378" w:rsidR="00041F68" w:rsidRDefault="00B05DEE" w:rsidP="00B05DEE">
      <w:pPr>
        <w:keepNext/>
        <w:keepLines/>
        <w:rPr>
          <w:rFonts w:eastAsia="Arial"/>
        </w:rPr>
      </w:pPr>
      <w:r w:rsidRPr="00976992">
        <w:rPr>
          <w:rFonts w:eastAsia="Aria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FE71E3" wp14:editId="4AEB9EE1">
                <wp:simplePos x="0" y="0"/>
                <wp:positionH relativeFrom="column">
                  <wp:posOffset>2528570</wp:posOffset>
                </wp:positionH>
                <wp:positionV relativeFrom="paragraph">
                  <wp:posOffset>86995</wp:posOffset>
                </wp:positionV>
                <wp:extent cx="3032760" cy="1403985"/>
                <wp:effectExtent l="0" t="0" r="15240" b="24130"/>
                <wp:wrapNone/>
                <wp:docPr id="2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7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D7593" w14:textId="1E452A37" w:rsidR="00CA2880" w:rsidRDefault="00CA2880" w:rsidP="00960151">
                            <w:r>
                              <w:t>Für alle Dateien</w:t>
                            </w:r>
                            <w:r w:rsidR="00385EE4">
                              <w:t>,</w:t>
                            </w:r>
                            <w:r>
                              <w:t xml:space="preserve"> </w:t>
                            </w:r>
                            <w:r w:rsidR="00FC73B9">
                              <w:t>außer Bildern</w:t>
                            </w:r>
                            <w:r w:rsidR="00385EE4">
                              <w:t>,</w:t>
                            </w:r>
                            <w:r w:rsidR="00FC73B9">
                              <w:t xml:space="preserve"> </w:t>
                            </w:r>
                            <w:r>
                              <w:t>nutzen Sie die Dateiverwaltung auf Ihrem Gerät.</w:t>
                            </w:r>
                          </w:p>
                          <w:p w14:paraId="0F879181" w14:textId="7BA3B989" w:rsidR="00CA2880" w:rsidRDefault="00CA2880" w:rsidP="00960151">
                            <w:r>
                              <w:t xml:space="preserve">Wenn der Ordner, in dem Ihre Datei gespeichert ist, nicht schon angezeigt wird, wählen Sie den Namen Ihres Geräts, um danach zu suchen.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FE71E3" id="_x0000_s1030" type="#_x0000_t202" style="position:absolute;margin-left:199.1pt;margin-top:6.85pt;width:238.8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">
                <v:textbox style="mso-fit-shape-to-text:t">
                  <w:txbxContent>
                    <w:p w14:paraId="0E5D7593" w14:textId="1E452A37" w:rsidR="00CA2880" w:rsidRDefault="00CA2880" w:rsidP="00960151">
                      <w:r>
                        <w:t>Für alle Dateien</w:t>
                      </w:r>
                      <w:r w:rsidR="00385EE4">
                        <w:t>,</w:t>
                      </w:r>
                      <w:r>
                        <w:t xml:space="preserve"> </w:t>
                      </w:r>
                      <w:r w:rsidR="00FC73B9">
                        <w:t>außer Bildern</w:t>
                      </w:r>
                      <w:r w:rsidR="00385EE4">
                        <w:t>,</w:t>
                      </w:r>
                      <w:r w:rsidR="00FC73B9">
                        <w:t xml:space="preserve"> </w:t>
                      </w:r>
                      <w:r>
                        <w:t>nutzen Sie die Dateiverwaltung auf Ihrem Gerät.</w:t>
                      </w:r>
                    </w:p>
                    <w:p w14:paraId="0F879181" w14:textId="7BA3B989" w:rsidR="00CA2880" w:rsidRDefault="00CA2880" w:rsidP="00960151">
                      <w:r>
                        <w:t xml:space="preserve">Wenn der Ordner, in dem Ihre Datei gespeichert ist, nicht schon angezeigt wird, wählen Sie den Namen Ihres Geräts, um danach zu suchen. </w:t>
                      </w:r>
                    </w:p>
                  </w:txbxContent>
                </v:textbox>
              </v:shape>
            </w:pict>
          </mc:Fallback>
        </mc:AlternateContent>
      </w:r>
    </w:p>
    <w:p w14:paraId="16877CC3" w14:textId="0B9B75B9" w:rsidR="00041F68" w:rsidRDefault="00B05DEE" w:rsidP="00B05DEE">
      <w:pPr>
        <w:keepNext/>
        <w:keepLines/>
        <w:rPr>
          <w:rFonts w:eastAsia="Arial"/>
        </w:rPr>
      </w:pPr>
      <w:r>
        <w:rPr>
          <w:rFonts w:eastAsia="Aria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2699BB1" wp14:editId="684A2510">
                <wp:simplePos x="0" y="0"/>
                <wp:positionH relativeFrom="column">
                  <wp:posOffset>1535430</wp:posOffset>
                </wp:positionH>
                <wp:positionV relativeFrom="paragraph">
                  <wp:posOffset>229235</wp:posOffset>
                </wp:positionV>
                <wp:extent cx="853448" cy="254336"/>
                <wp:effectExtent l="38100" t="0" r="22860" b="88900"/>
                <wp:wrapNone/>
                <wp:docPr id="254" name="Gerade Verbindung mit Pfeil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3448" cy="25433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DBEB0F" id="Gerade Verbindung mit Pfeil 254" o:spid="_x0000_s1026" type="#_x0000_t32" style="position:absolute;margin-left:120.9pt;margin-top:18.05pt;width:67.2pt;height:20.05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" strokecolor="#936" strokeweight="1.5pt">
                <v:stroke endarrow="open"/>
              </v:shape>
            </w:pict>
          </mc:Fallback>
        </mc:AlternateContent>
      </w:r>
    </w:p>
    <w:p w14:paraId="6BF96E49" w14:textId="7588F2D9" w:rsidR="00041F68" w:rsidRDefault="00041F68" w:rsidP="00B05DEE">
      <w:pPr>
        <w:keepNext/>
        <w:keepLines/>
        <w:rPr>
          <w:rFonts w:eastAsia="Arial"/>
        </w:rPr>
      </w:pPr>
    </w:p>
    <w:p w14:paraId="245E63E6" w14:textId="194AAE90" w:rsidR="00041F68" w:rsidRDefault="00041F68" w:rsidP="00B05DEE">
      <w:pPr>
        <w:keepNext/>
        <w:keepLines/>
        <w:rPr>
          <w:rFonts w:eastAsia="Arial"/>
        </w:rPr>
      </w:pPr>
    </w:p>
    <w:p w14:paraId="52676C91" w14:textId="7358A0A2" w:rsidR="00041F68" w:rsidRDefault="00041F68" w:rsidP="00B05DEE">
      <w:pPr>
        <w:keepNext/>
        <w:keepLines/>
        <w:rPr>
          <w:rFonts w:eastAsia="Arial"/>
        </w:rPr>
      </w:pPr>
    </w:p>
    <w:p w14:paraId="6547BF4F" w14:textId="658D74FC" w:rsidR="00041F68" w:rsidRDefault="00041F68" w:rsidP="00B05DEE">
      <w:pPr>
        <w:keepNext/>
        <w:keepLines/>
        <w:rPr>
          <w:rFonts w:eastAsia="Arial"/>
        </w:rPr>
      </w:pPr>
    </w:p>
    <w:p w14:paraId="60DDECBF" w14:textId="55139664" w:rsidR="00041F68" w:rsidRDefault="00041F68" w:rsidP="00B05DEE">
      <w:pPr>
        <w:keepNext/>
        <w:keepLines/>
        <w:rPr>
          <w:rFonts w:eastAsia="Arial"/>
        </w:rPr>
      </w:pPr>
    </w:p>
    <w:p w14:paraId="75FFBCCD" w14:textId="4662D91B" w:rsidR="00041F68" w:rsidRDefault="00041F68" w:rsidP="00B05DEE">
      <w:pPr>
        <w:keepNext/>
        <w:keepLines/>
        <w:rPr>
          <w:rFonts w:eastAsia="Arial"/>
        </w:rPr>
      </w:pPr>
      <w:r w:rsidRPr="00976992">
        <w:rPr>
          <w:rFonts w:eastAsia="Aria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EAB9A3" wp14:editId="4716A98A">
                <wp:simplePos x="0" y="0"/>
                <wp:positionH relativeFrom="column">
                  <wp:posOffset>2536190</wp:posOffset>
                </wp:positionH>
                <wp:positionV relativeFrom="paragraph">
                  <wp:posOffset>85725</wp:posOffset>
                </wp:positionV>
                <wp:extent cx="3025140" cy="1403985"/>
                <wp:effectExtent l="0" t="0" r="22860" b="19050"/>
                <wp:wrapNone/>
                <wp:docPr id="2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294BB" w14:textId="55AF8928" w:rsidR="00CA2880" w:rsidRDefault="00CA2880" w:rsidP="00960151">
                            <w:r>
                              <w:t xml:space="preserve">Wollen Sie ein Bild oder ein Foto verschicken, wählen Sie dieses mit der </w:t>
                            </w:r>
                            <w:r w:rsidR="00FC73B9">
                              <w:t xml:space="preserve">App </w:t>
                            </w:r>
                            <w:r>
                              <w:t>„Galerie“ aus.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EAB9A3" id="_x0000_s1031" type="#_x0000_t202" style="position:absolute;margin-left:199.7pt;margin-top:6.75pt;width:238.2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">
                <v:textbox style="mso-fit-shape-to-text:t">
                  <w:txbxContent>
                    <w:p w14:paraId="483294BB" w14:textId="55AF8928" w:rsidR="00CA2880" w:rsidRDefault="00CA2880" w:rsidP="00960151">
                      <w:r>
                        <w:t xml:space="preserve">Wollen Sie ein Bild oder ein Foto verschicken, wählen Sie dieses mit der </w:t>
                      </w:r>
                      <w:r w:rsidR="00FC73B9">
                        <w:t xml:space="preserve">App </w:t>
                      </w:r>
                      <w:r>
                        <w:t>„Galerie“ aus.</w:t>
                      </w:r>
                    </w:p>
                  </w:txbxContent>
                </v:textbox>
              </v:shape>
            </w:pict>
          </mc:Fallback>
        </mc:AlternateContent>
      </w:r>
    </w:p>
    <w:p w14:paraId="44151470" w14:textId="14A9FC56" w:rsidR="00041F68" w:rsidRDefault="00041F68" w:rsidP="00B05DEE">
      <w:pPr>
        <w:keepNext/>
        <w:keepLines/>
        <w:rPr>
          <w:rFonts w:eastAsia="Arial"/>
        </w:rPr>
      </w:pPr>
      <w:r>
        <w:rPr>
          <w:rFonts w:eastAsia="Aria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AB2855" wp14:editId="6A887848">
                <wp:simplePos x="0" y="0"/>
                <wp:positionH relativeFrom="column">
                  <wp:posOffset>1035050</wp:posOffset>
                </wp:positionH>
                <wp:positionV relativeFrom="paragraph">
                  <wp:posOffset>212090</wp:posOffset>
                </wp:positionV>
                <wp:extent cx="1432560" cy="953770"/>
                <wp:effectExtent l="38100" t="0" r="15240" b="55880"/>
                <wp:wrapNone/>
                <wp:docPr id="255" name="Gerade Verbindung mit Pfeil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2560" cy="9537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38F36B" id="Gerade Verbindung mit Pfeil 255" o:spid="_x0000_s1026" type="#_x0000_t32" style="position:absolute;margin-left:81.5pt;margin-top:16.7pt;width:112.8pt;height:75.1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" strokecolor="#936" strokeweight="1.5pt">
                <v:stroke endarrow="open"/>
              </v:shape>
            </w:pict>
          </mc:Fallback>
        </mc:AlternateContent>
      </w:r>
    </w:p>
    <w:p w14:paraId="71FCA220" w14:textId="411788E9" w:rsidR="00041F68" w:rsidRDefault="00041F68" w:rsidP="00B05DEE">
      <w:pPr>
        <w:keepNext/>
        <w:keepLines/>
        <w:rPr>
          <w:rFonts w:eastAsia="Arial"/>
        </w:rPr>
      </w:pPr>
    </w:p>
    <w:p w14:paraId="5939D9EB" w14:textId="77777777" w:rsidR="00041F68" w:rsidRDefault="00041F68" w:rsidP="00B05DEE">
      <w:pPr>
        <w:keepNext/>
        <w:keepLines/>
        <w:rPr>
          <w:rFonts w:eastAsia="Arial"/>
        </w:rPr>
      </w:pPr>
    </w:p>
    <w:p w14:paraId="16B2DF1A" w14:textId="77777777" w:rsidR="00041F68" w:rsidRDefault="00041F68" w:rsidP="00B05DEE">
      <w:pPr>
        <w:keepNext/>
        <w:keepLines/>
        <w:rPr>
          <w:rFonts w:eastAsia="Arial"/>
        </w:rPr>
      </w:pPr>
    </w:p>
    <w:p w14:paraId="61019EE8" w14:textId="77777777" w:rsidR="00041F68" w:rsidRDefault="00041F68" w:rsidP="00B05DEE">
      <w:pPr>
        <w:keepNext/>
        <w:keepLines/>
        <w:rPr>
          <w:rFonts w:eastAsia="Arial"/>
        </w:rPr>
      </w:pPr>
    </w:p>
    <w:p w14:paraId="3CA28BF1" w14:textId="77777777" w:rsidR="00041F68" w:rsidRDefault="00041F68" w:rsidP="00B05DEE">
      <w:pPr>
        <w:keepNext/>
        <w:keepLines/>
        <w:rPr>
          <w:rFonts w:eastAsia="Arial"/>
        </w:rPr>
      </w:pPr>
    </w:p>
    <w:p w14:paraId="66A89971" w14:textId="77777777" w:rsidR="00041F68" w:rsidRDefault="00041F68" w:rsidP="00B05DEE">
      <w:pPr>
        <w:keepNext/>
        <w:keepLines/>
        <w:rPr>
          <w:rFonts w:eastAsia="Arial"/>
        </w:rPr>
      </w:pPr>
    </w:p>
    <w:p w14:paraId="777B6421" w14:textId="77777777" w:rsidR="00041F68" w:rsidRDefault="00041F68" w:rsidP="00B05DEE">
      <w:pPr>
        <w:keepNext/>
        <w:keepLines/>
        <w:rPr>
          <w:rFonts w:eastAsia="Arial"/>
        </w:rPr>
      </w:pPr>
    </w:p>
    <w:p w14:paraId="15858346" w14:textId="77777777" w:rsidR="00041F68" w:rsidRDefault="00041F68" w:rsidP="00B05DEE">
      <w:pPr>
        <w:keepNext/>
        <w:keepLines/>
        <w:rPr>
          <w:rFonts w:eastAsia="Arial"/>
        </w:rPr>
      </w:pPr>
    </w:p>
    <w:p w14:paraId="15D17035" w14:textId="2607DC0B" w:rsidR="00B05DEE" w:rsidRDefault="00B05DEE" w:rsidP="00960151">
      <w:pPr>
        <w:rPr>
          <w:rFonts w:eastAsia="Arial"/>
        </w:rPr>
      </w:pPr>
      <w:r>
        <w:rPr>
          <w:rFonts w:eastAsia="Arial"/>
        </w:rPr>
        <w:t xml:space="preserve">Tippen Sie auf die Datei, die Sie verschicken wollen. Sie landen dann wieder in der GMX-App und Ihre „neue </w:t>
      </w:r>
      <w:r w:rsidR="00FC73B9">
        <w:rPr>
          <w:rFonts w:eastAsia="Arial"/>
        </w:rPr>
        <w:t>E-Mail</w:t>
      </w:r>
      <w:r>
        <w:rPr>
          <w:rFonts w:eastAsia="Arial"/>
        </w:rPr>
        <w:t xml:space="preserve">“ wird wieder angezeigt. </w:t>
      </w:r>
    </w:p>
    <w:p w14:paraId="228B0451" w14:textId="10E8FD93" w:rsidR="002F528C" w:rsidRDefault="002F528C" w:rsidP="002F528C">
      <w:pPr>
        <w:keepNext/>
        <w:keepLines/>
        <w:rPr>
          <w:rFonts w:eastAsia="Arial"/>
        </w:rPr>
      </w:pPr>
      <w:r>
        <w:rPr>
          <w:rFonts w:eastAsia="Arial"/>
        </w:rPr>
        <w:lastRenderedPageBreak/>
        <w:t xml:space="preserve">Am Ende der </w:t>
      </w:r>
      <w:r w:rsidR="00FC73B9">
        <w:rPr>
          <w:rFonts w:eastAsia="Arial"/>
        </w:rPr>
        <w:t>E-Mail</w:t>
      </w:r>
      <w:r>
        <w:rPr>
          <w:rFonts w:eastAsia="Arial"/>
        </w:rPr>
        <w:t xml:space="preserve"> sehen Sie den Namen der Datei, die Sie ausgewählt haben. Das sieht z. B. so aus:</w:t>
      </w:r>
    </w:p>
    <w:p w14:paraId="5243CC69" w14:textId="20392154" w:rsidR="00960151" w:rsidRDefault="002F528C" w:rsidP="002F528C">
      <w:pPr>
        <w:keepNext/>
        <w:keepLines/>
        <w:rPr>
          <w:rFonts w:eastAsia="Arial"/>
        </w:rPr>
      </w:pPr>
      <w:r>
        <w:rPr>
          <w:noProof/>
          <w:lang w:val="de-AT" w:eastAsia="de-AT"/>
        </w:rPr>
        <w:drawing>
          <wp:inline distT="0" distB="0" distL="0" distR="0" wp14:anchorId="4AC058F9" wp14:editId="5CF82732">
            <wp:extent cx="4752975" cy="666750"/>
            <wp:effectExtent l="19050" t="19050" r="28575" b="19050"/>
            <wp:docPr id="311" name="Grafik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6675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1D59A1F7" w14:textId="476408A3" w:rsidR="002F528C" w:rsidRDefault="002F528C" w:rsidP="002F528C">
      <w:pPr>
        <w:keepNext/>
        <w:keepLines/>
      </w:pPr>
      <w:r>
        <w:t xml:space="preserve">Zum Versenden der E-Mail tippen Sie </w:t>
      </w:r>
      <w:r w:rsidR="00FC73B9">
        <w:t xml:space="preserve">auf </w:t>
      </w:r>
      <w:r>
        <w:t xml:space="preserve">das Versenden-Symbol (Papierflieger) rechts oben in der blauen Leiste: </w:t>
      </w:r>
      <w:r>
        <w:rPr>
          <w:noProof/>
          <w:lang w:val="de-AT" w:eastAsia="de-AT"/>
        </w:rPr>
        <w:drawing>
          <wp:inline distT="0" distB="0" distL="0" distR="0" wp14:anchorId="12A73DBA" wp14:editId="34F7B681">
            <wp:extent cx="271780" cy="244475"/>
            <wp:effectExtent l="0" t="0" r="0" b="3175"/>
            <wp:docPr id="312" name="Grafik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C0BB6" w14:textId="77777777" w:rsidR="00385EE4" w:rsidRDefault="00385EE4" w:rsidP="00385EE4">
      <w:bookmarkStart w:id="4" w:name="_Ref88163262"/>
    </w:p>
    <w:p w14:paraId="3622B386" w14:textId="4B72E51B" w:rsidR="00D6515F" w:rsidRDefault="00B855CA" w:rsidP="00D259B4">
      <w:pPr>
        <w:pStyle w:val="berschrift2"/>
      </w:pPr>
      <w:r>
        <w:t>Eine E-Mail</w:t>
      </w:r>
      <w:r w:rsidR="00D259B4">
        <w:t xml:space="preserve"> </w:t>
      </w:r>
      <w:r>
        <w:t xml:space="preserve">öffnen </w:t>
      </w:r>
      <w:r w:rsidR="00D259B4">
        <w:t xml:space="preserve">und </w:t>
      </w:r>
      <w:r w:rsidR="00D6515F">
        <w:t>bearbeiten</w:t>
      </w:r>
      <w:bookmarkEnd w:id="4"/>
    </w:p>
    <w:p w14:paraId="55CE4988" w14:textId="63E3AB5D" w:rsidR="008B147D" w:rsidRDefault="008B147D" w:rsidP="009255DB">
      <w:pPr>
        <w:keepNext/>
        <w:keepLines/>
        <w:rPr>
          <w:rFonts w:eastAsia="Arial"/>
        </w:rPr>
      </w:pPr>
      <w:r>
        <w:rPr>
          <w:rFonts w:eastAsia="Arial"/>
        </w:rPr>
        <w:t xml:space="preserve">Um den Inhalt einer E-Mail </w:t>
      </w:r>
      <w:r w:rsidR="00B855CA">
        <w:rPr>
          <w:rFonts w:eastAsia="Arial"/>
        </w:rPr>
        <w:t>zu öffnen</w:t>
      </w:r>
      <w:r>
        <w:rPr>
          <w:rFonts w:eastAsia="Arial"/>
        </w:rPr>
        <w:t>, tippen Sie im Fenster „Posteingang“ auf eine E-Mail-Nachricht:</w:t>
      </w:r>
    </w:p>
    <w:p w14:paraId="24A7180A" w14:textId="276BB43B" w:rsidR="008B147D" w:rsidRDefault="009255DB" w:rsidP="00385EE4">
      <w:pPr>
        <w:rPr>
          <w:rFonts w:eastAsia="Arial"/>
        </w:rPr>
      </w:pPr>
      <w:r>
        <w:rPr>
          <w:noProof/>
          <w:lang w:val="de-AT" w:eastAsia="de-AT"/>
        </w:rPr>
        <w:drawing>
          <wp:inline distT="0" distB="0" distL="0" distR="0" wp14:anchorId="1B072C15" wp14:editId="7A0562F1">
            <wp:extent cx="2971800" cy="1769872"/>
            <wp:effectExtent l="19050" t="19050" r="19050" b="209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21"/>
                    <a:stretch/>
                  </pic:blipFill>
                  <pic:spPr bwMode="auto">
                    <a:xfrm>
                      <a:off x="0" y="0"/>
                      <a:ext cx="2971800" cy="1769872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312C9" w14:textId="77777777" w:rsidR="001440FB" w:rsidRDefault="001440FB" w:rsidP="00D6515F">
      <w:pPr>
        <w:rPr>
          <w:rFonts w:eastAsia="Arial"/>
        </w:rPr>
      </w:pPr>
    </w:p>
    <w:p w14:paraId="5EB08F46" w14:textId="77777777" w:rsidR="001440FB" w:rsidRDefault="001440FB" w:rsidP="00D6515F">
      <w:pPr>
        <w:rPr>
          <w:rFonts w:eastAsia="Arial"/>
        </w:rPr>
      </w:pPr>
    </w:p>
    <w:p w14:paraId="59AA4DF2" w14:textId="2B5B0A8D" w:rsidR="004B283F" w:rsidRDefault="004B283F" w:rsidP="00D6515F">
      <w:pPr>
        <w:rPr>
          <w:rFonts w:eastAsia="Arial"/>
        </w:rPr>
      </w:pPr>
      <w:r>
        <w:rPr>
          <w:rFonts w:eastAsia="Arial"/>
        </w:rPr>
        <w:t>Sie sehen nun</w:t>
      </w:r>
      <w:r w:rsidR="008B147D">
        <w:rPr>
          <w:rFonts w:eastAsia="Arial"/>
        </w:rPr>
        <w:t xml:space="preserve"> den Inhalt der </w:t>
      </w:r>
      <w:r w:rsidR="00FC73B9">
        <w:rPr>
          <w:rFonts w:eastAsia="Arial"/>
        </w:rPr>
        <w:t>E-Mail</w:t>
      </w:r>
      <w:r w:rsidR="009255DB">
        <w:rPr>
          <w:rFonts w:eastAsia="Arial"/>
        </w:rPr>
        <w:t xml:space="preserve">. Diese </w:t>
      </w:r>
      <w:r w:rsidR="00FC73B9">
        <w:rPr>
          <w:rFonts w:eastAsia="Arial"/>
        </w:rPr>
        <w:t>E-Mail</w:t>
      </w:r>
      <w:r w:rsidR="009255DB">
        <w:rPr>
          <w:rFonts w:eastAsia="Arial"/>
        </w:rPr>
        <w:t xml:space="preserve"> können Sie nicht nur lesen, sondern auch „bearbeiten“. Sie können diese löschen, weiterleiten, darauf antworten, ausdrucken und anderes mehr. </w:t>
      </w:r>
    </w:p>
    <w:p w14:paraId="1F207F1D" w14:textId="21BF2496" w:rsidR="004B283F" w:rsidRDefault="004B283F" w:rsidP="004B283F">
      <w:pPr>
        <w:keepNext/>
        <w:keepLines/>
        <w:rPr>
          <w:rFonts w:eastAsia="Arial"/>
        </w:rPr>
      </w:pPr>
      <w:r>
        <w:rPr>
          <w:rFonts w:eastAsia="Arial"/>
        </w:rPr>
        <w:lastRenderedPageBreak/>
        <w:t>Nutzen Sie zur Bearbeitung die blaue Symbolleiste oben im Bild:</w:t>
      </w:r>
    </w:p>
    <w:p w14:paraId="71AF5BED" w14:textId="4BF031FF" w:rsidR="00D6515F" w:rsidRDefault="004B283F" w:rsidP="004B283F">
      <w:pPr>
        <w:keepNext/>
        <w:keepLines/>
        <w:rPr>
          <w:rFonts w:eastAsia="Arial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BAE02C" wp14:editId="7DFA3C31">
                <wp:simplePos x="0" y="0"/>
                <wp:positionH relativeFrom="column">
                  <wp:posOffset>7620</wp:posOffset>
                </wp:positionH>
                <wp:positionV relativeFrom="paragraph">
                  <wp:posOffset>4445</wp:posOffset>
                </wp:positionV>
                <wp:extent cx="3136900" cy="393700"/>
                <wp:effectExtent l="0" t="0" r="25400" b="25400"/>
                <wp:wrapNone/>
                <wp:docPr id="29" name="Diagonal liegende Ecken des Rechtecks abrund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393700"/>
                        </a:xfrm>
                        <a:prstGeom prst="round2DiagRect">
                          <a:avLst>
                            <a:gd name="adj1" fmla="val 24667"/>
                            <a:gd name="adj2" fmla="val 0"/>
                          </a:avLst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62ADE" w14:textId="77777777" w:rsidR="00CA2880" w:rsidRPr="00907FFE" w:rsidRDefault="00CA2880" w:rsidP="004B283F">
                            <w:pPr>
                              <w:jc w:val="both"/>
                              <w:rPr>
                                <w:color w:val="000000" w:themeColor="text1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BAE02C" id="Diagonal liegende Ecken des Rechtecks abrunden 29" o:spid="_x0000_s1032" style="position:absolute;margin-left:.6pt;margin-top:.35pt;width:247pt;height:3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36900,393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" adj="-11796480,,5400" path="m97114,l3136900,r,l3136900,296586v,53635,-43479,97114,-97114,97114l,393700r,l,97114c,43479,43479,,97114,xe" filled="f" strokecolor="#936" strokeweight="2pt">
                <v:stroke joinstyle="miter"/>
                <v:formulas/>
                <v:path arrowok="t" o:connecttype="custom" o:connectlocs="97114,0;3136900,0;3136900,0;3136900,296586;3039786,393700;0,393700;0,393700;0,97114;97114,0" o:connectangles="0,0,0,0,0,0,0,0,0" textboxrect="0,0,3136900,393700"/>
                <v:textbox inset="1mm,0,0,0">
                  <w:txbxContent>
                    <w:p w14:paraId="5FB62ADE" w14:textId="77777777" w:rsidR="00CA2880" w:rsidRPr="00907FFE" w:rsidRDefault="00CA2880" w:rsidP="004B283F">
                      <w:pPr>
                        <w:jc w:val="both"/>
                        <w:rPr>
                          <w:color w:val="000000" w:themeColor="text1"/>
                          <w:lang w:val="de-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55DB">
        <w:rPr>
          <w:noProof/>
          <w:lang w:val="de-AT" w:eastAsia="de-AT"/>
        </w:rPr>
        <w:drawing>
          <wp:inline distT="0" distB="0" distL="0" distR="0" wp14:anchorId="439B5027" wp14:editId="095955F7">
            <wp:extent cx="2787015" cy="4279900"/>
            <wp:effectExtent l="19050" t="19050" r="13335" b="2540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427990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11AC0C84" w14:textId="77777777" w:rsidR="00385EE4" w:rsidRDefault="00385EE4" w:rsidP="00D6515F">
      <w:pPr>
        <w:rPr>
          <w:rFonts w:eastAsia="Arial"/>
        </w:rPr>
      </w:pPr>
    </w:p>
    <w:p w14:paraId="4DFA37F8" w14:textId="43438E04" w:rsidR="004B283F" w:rsidRDefault="004B283F" w:rsidP="00D6515F">
      <w:pPr>
        <w:rPr>
          <w:rFonts w:eastAsia="Arial"/>
        </w:rPr>
      </w:pPr>
      <w:r>
        <w:rPr>
          <w:rFonts w:eastAsia="Arial"/>
        </w:rPr>
        <w:t>Was bedeuten diese Symbole?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66"/>
        <w:gridCol w:w="7194"/>
      </w:tblGrid>
      <w:tr w:rsidR="004B283F" w14:paraId="45B559A6" w14:textId="77777777" w:rsidTr="00813530">
        <w:tc>
          <w:tcPr>
            <w:tcW w:w="1866" w:type="dxa"/>
            <w:vAlign w:val="center"/>
          </w:tcPr>
          <w:p w14:paraId="424DD0E9" w14:textId="36A6FC93" w:rsidR="00612DEE" w:rsidRDefault="00911C9D" w:rsidP="00813530">
            <w:pPr>
              <w:jc w:val="center"/>
              <w:rPr>
                <w:rFonts w:eastAsia="Arial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97410D3" wp14:editId="54B65BAC">
                  <wp:extent cx="561975" cy="533400"/>
                  <wp:effectExtent l="0" t="0" r="9525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vAlign w:val="center"/>
          </w:tcPr>
          <w:p w14:paraId="3E545E60" w14:textId="34044FE4" w:rsidR="004B283F" w:rsidRDefault="00911C9D" w:rsidP="00813530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Gehe zum </w:t>
            </w:r>
            <w:r w:rsidRPr="00813530">
              <w:rPr>
                <w:rFonts w:eastAsia="Arial"/>
                <w:b/>
                <w:bCs/>
              </w:rPr>
              <w:t>vorhergehenden Fenster</w:t>
            </w:r>
            <w:r>
              <w:rPr>
                <w:rFonts w:eastAsia="Arial"/>
              </w:rPr>
              <w:t>: Sie kommen zurück zu Ihrem Posteingang.</w:t>
            </w:r>
          </w:p>
        </w:tc>
      </w:tr>
      <w:tr w:rsidR="004B283F" w14:paraId="499A38A4" w14:textId="77777777" w:rsidTr="00813530">
        <w:tc>
          <w:tcPr>
            <w:tcW w:w="1866" w:type="dxa"/>
            <w:vAlign w:val="center"/>
          </w:tcPr>
          <w:p w14:paraId="593D07CD" w14:textId="3F3458F0" w:rsidR="00612DEE" w:rsidRDefault="00911C9D" w:rsidP="00813530">
            <w:pPr>
              <w:jc w:val="center"/>
              <w:rPr>
                <w:rFonts w:eastAsia="Arial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26BF7302" wp14:editId="19ABE002">
                  <wp:extent cx="523875" cy="438150"/>
                  <wp:effectExtent l="0" t="0" r="9525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vAlign w:val="center"/>
          </w:tcPr>
          <w:p w14:paraId="15611CCA" w14:textId="7F051A46" w:rsidR="004B283F" w:rsidRDefault="00612DEE" w:rsidP="00813530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Mit dem </w:t>
            </w:r>
            <w:r w:rsidRPr="00813530">
              <w:rPr>
                <w:rFonts w:eastAsia="Arial"/>
                <w:b/>
                <w:bCs/>
              </w:rPr>
              <w:t>Papierkorb-Symbol</w:t>
            </w:r>
            <w:r>
              <w:rPr>
                <w:rFonts w:eastAsia="Arial"/>
              </w:rPr>
              <w:t xml:space="preserve"> können Sie die </w:t>
            </w:r>
            <w:r w:rsidR="00FC73B9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 löschen</w:t>
            </w:r>
            <w:r w:rsidR="008A7897">
              <w:rPr>
                <w:rFonts w:eastAsia="Arial"/>
              </w:rPr>
              <w:t>.</w:t>
            </w:r>
          </w:p>
        </w:tc>
      </w:tr>
      <w:tr w:rsidR="004B283F" w14:paraId="4B02896D" w14:textId="77777777" w:rsidTr="00813530">
        <w:tc>
          <w:tcPr>
            <w:tcW w:w="1866" w:type="dxa"/>
            <w:vAlign w:val="center"/>
          </w:tcPr>
          <w:p w14:paraId="3C7BBB74" w14:textId="5644B83E" w:rsidR="00612DEE" w:rsidRDefault="00911C9D" w:rsidP="00813530">
            <w:pPr>
              <w:jc w:val="center"/>
              <w:rPr>
                <w:rFonts w:eastAsia="Arial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385AC10F" wp14:editId="0CAD2F67">
                  <wp:extent cx="457200" cy="371475"/>
                  <wp:effectExtent l="0" t="0" r="0" b="9525"/>
                  <wp:docPr id="226" name="Grafik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vAlign w:val="center"/>
          </w:tcPr>
          <w:p w14:paraId="71D31CBE" w14:textId="32D8652F" w:rsidR="004B283F" w:rsidRDefault="003B57C5" w:rsidP="00813530">
            <w:pPr>
              <w:rPr>
                <w:rFonts w:eastAsia="Arial"/>
              </w:rPr>
            </w:pPr>
            <w:r>
              <w:rPr>
                <w:rFonts w:eastAsia="Arial"/>
              </w:rPr>
              <w:t>Das Symbol „</w:t>
            </w:r>
            <w:r w:rsidRPr="00813530">
              <w:rPr>
                <w:rFonts w:eastAsia="Arial"/>
                <w:b/>
                <w:bCs/>
              </w:rPr>
              <w:t>Stern</w:t>
            </w:r>
            <w:r>
              <w:rPr>
                <w:rFonts w:eastAsia="Arial"/>
              </w:rPr>
              <w:t>“</w:t>
            </w:r>
            <w:r w:rsidR="00612DEE">
              <w:rPr>
                <w:rFonts w:eastAsia="Arial"/>
              </w:rPr>
              <w:t xml:space="preserve"> ermöglicht es, die </w:t>
            </w:r>
            <w:r w:rsidR="00FC73B9">
              <w:rPr>
                <w:rFonts w:eastAsia="Arial"/>
              </w:rPr>
              <w:t>E-Mail</w:t>
            </w:r>
            <w:r w:rsidR="00612DEE">
              <w:rPr>
                <w:rFonts w:eastAsia="Arial"/>
              </w:rPr>
              <w:t xml:space="preserve"> als „wichtig“ zu markieren. </w:t>
            </w:r>
          </w:p>
        </w:tc>
      </w:tr>
      <w:tr w:rsidR="004B283F" w14:paraId="7D858A81" w14:textId="77777777" w:rsidTr="00813530">
        <w:tc>
          <w:tcPr>
            <w:tcW w:w="1866" w:type="dxa"/>
            <w:vAlign w:val="center"/>
          </w:tcPr>
          <w:p w14:paraId="3B5F03B9" w14:textId="131FD0F3" w:rsidR="004B283F" w:rsidRDefault="00911C9D" w:rsidP="00813530">
            <w:pPr>
              <w:jc w:val="center"/>
              <w:rPr>
                <w:rFonts w:eastAsia="Arial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469FC894" wp14:editId="7ADEA87C">
                  <wp:extent cx="476250" cy="438150"/>
                  <wp:effectExtent l="0" t="0" r="0" b="0"/>
                  <wp:docPr id="244" name="Grafik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vAlign w:val="center"/>
          </w:tcPr>
          <w:p w14:paraId="64FFEF24" w14:textId="524B696B" w:rsidR="00842E0F" w:rsidRDefault="00911C9D" w:rsidP="00813530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Hinter dem </w:t>
            </w:r>
            <w:r w:rsidRPr="00813530">
              <w:rPr>
                <w:rFonts w:eastAsia="Arial"/>
                <w:b/>
                <w:bCs/>
              </w:rPr>
              <w:t>Drei-Punkt-Menü</w:t>
            </w:r>
            <w:r>
              <w:rPr>
                <w:rFonts w:eastAsia="Arial"/>
              </w:rPr>
              <w:t xml:space="preserve"> </w:t>
            </w:r>
            <w:r w:rsidR="00842E0F">
              <w:rPr>
                <w:rFonts w:eastAsia="Arial"/>
              </w:rPr>
              <w:t xml:space="preserve">stecken weitere Möglichkeiten. Durch Tippen auf dieses Symbol erscheint ein weißes Fenster: </w:t>
            </w:r>
          </w:p>
          <w:p w14:paraId="471EA3FA" w14:textId="32181B58" w:rsidR="00842E0F" w:rsidRDefault="00612DEE" w:rsidP="00813530">
            <w:pPr>
              <w:rPr>
                <w:rFonts w:eastAsia="Arial"/>
              </w:rPr>
            </w:pPr>
            <w:r>
              <w:rPr>
                <w:noProof/>
                <w:lang w:val="de-AT" w:eastAsia="de-AT"/>
              </w:rPr>
              <w:lastRenderedPageBreak/>
              <w:drawing>
                <wp:inline distT="0" distB="0" distL="0" distR="0" wp14:anchorId="3B2EB311" wp14:editId="3C309657">
                  <wp:extent cx="1266825" cy="1971675"/>
                  <wp:effectExtent l="19050" t="19050" r="28575" b="28575"/>
                  <wp:docPr id="245" name="Grafik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971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33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83F" w14:paraId="5563D19B" w14:textId="77777777" w:rsidTr="008A1710">
        <w:tc>
          <w:tcPr>
            <w:tcW w:w="1866" w:type="dxa"/>
            <w:vAlign w:val="center"/>
          </w:tcPr>
          <w:p w14:paraId="071F6B28" w14:textId="13D6B95C" w:rsidR="004B283F" w:rsidRDefault="00612DEE" w:rsidP="008A1710">
            <w:pPr>
              <w:jc w:val="center"/>
              <w:rPr>
                <w:rFonts w:eastAsia="Arial"/>
              </w:rPr>
            </w:pPr>
            <w:r>
              <w:rPr>
                <w:noProof/>
                <w:lang w:val="de-AT" w:eastAsia="de-AT"/>
              </w:rPr>
              <w:lastRenderedPageBreak/>
              <w:drawing>
                <wp:inline distT="0" distB="0" distL="0" distR="0" wp14:anchorId="2F91C7C7" wp14:editId="06A9F078">
                  <wp:extent cx="657225" cy="285750"/>
                  <wp:effectExtent l="0" t="0" r="9525" b="0"/>
                  <wp:docPr id="246" name="Grafik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vAlign w:val="center"/>
          </w:tcPr>
          <w:p w14:paraId="76CC7194" w14:textId="78E2EB1F" w:rsidR="00612DEE" w:rsidRDefault="00612DEE" w:rsidP="008A1710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Tippen Sie </w:t>
            </w:r>
            <w:r w:rsidR="008A1710">
              <w:rPr>
                <w:rFonts w:eastAsia="Arial"/>
              </w:rPr>
              <w:t>auf „Antworten“</w:t>
            </w:r>
            <w:r>
              <w:rPr>
                <w:rFonts w:eastAsia="Arial"/>
              </w:rPr>
              <w:t xml:space="preserve">, wenn Sie eine Antwort auf diese </w:t>
            </w:r>
            <w:r w:rsidR="00FC73B9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 schreiben wollen. Es öffnet sich ein Fenster mit einer </w:t>
            </w:r>
            <w:r w:rsidR="008A7897">
              <w:rPr>
                <w:rFonts w:eastAsia="Arial"/>
              </w:rPr>
              <w:t>n</w:t>
            </w:r>
            <w:r>
              <w:rPr>
                <w:rFonts w:eastAsia="Arial"/>
              </w:rPr>
              <w:t xml:space="preserve">euen </w:t>
            </w:r>
            <w:r w:rsidR="00FC73B9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: Im Feld An: wurde automatisch die Absender:innenadresse eingefügt. </w:t>
            </w:r>
          </w:p>
          <w:p w14:paraId="5B5E8D69" w14:textId="0C41EDB2" w:rsidR="00FA09D3" w:rsidRDefault="00FA09D3" w:rsidP="008A1710">
            <w:pPr>
              <w:rPr>
                <w:rFonts w:eastAsia="Arial"/>
              </w:rPr>
            </w:pPr>
            <w:r>
              <w:rPr>
                <w:rFonts w:eastAsia="Arial"/>
              </w:rPr>
              <w:t>Auch der Betreff wird übernommen, hat allerdings am Anfang ein „Re:“ eingefügt. Re ist eine Abkürzung vom englischen reply, das heißt: Antwort.</w:t>
            </w:r>
          </w:p>
        </w:tc>
      </w:tr>
      <w:tr w:rsidR="004B283F" w14:paraId="57F81D9E" w14:textId="77777777" w:rsidTr="008A1710">
        <w:tc>
          <w:tcPr>
            <w:tcW w:w="1866" w:type="dxa"/>
            <w:vAlign w:val="center"/>
          </w:tcPr>
          <w:p w14:paraId="716D06B1" w14:textId="23983EBD" w:rsidR="004B283F" w:rsidRDefault="00612DEE" w:rsidP="008A1710">
            <w:pPr>
              <w:jc w:val="center"/>
              <w:rPr>
                <w:rFonts w:eastAsia="Arial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22AB9547" wp14:editId="2B8A9C9C">
                  <wp:extent cx="885825" cy="295275"/>
                  <wp:effectExtent l="0" t="0" r="9525" b="9525"/>
                  <wp:docPr id="247" name="Grafik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vAlign w:val="center"/>
          </w:tcPr>
          <w:p w14:paraId="7EA696E7" w14:textId="79BE1BA2" w:rsidR="004B283F" w:rsidRDefault="00612DEE" w:rsidP="008A1710">
            <w:pPr>
              <w:rPr>
                <w:rFonts w:eastAsia="Arial"/>
              </w:rPr>
            </w:pPr>
            <w:r>
              <w:rPr>
                <w:rFonts w:eastAsia="Arial"/>
              </w:rPr>
              <w:t>Wenn diese E-Mail an mehrere Adressen verschickt wurde, können Sie mit „Allen antworten“ Ihre Antwort gleich an alle diese E-Mail-Adressen verschicken.</w:t>
            </w:r>
          </w:p>
        </w:tc>
      </w:tr>
      <w:tr w:rsidR="004B283F" w14:paraId="35C7AE27" w14:textId="77777777" w:rsidTr="008A1710">
        <w:tc>
          <w:tcPr>
            <w:tcW w:w="1866" w:type="dxa"/>
            <w:vAlign w:val="center"/>
          </w:tcPr>
          <w:p w14:paraId="6495206C" w14:textId="51984E93" w:rsidR="004B283F" w:rsidRDefault="00612DEE" w:rsidP="008A1710">
            <w:pPr>
              <w:jc w:val="center"/>
              <w:rPr>
                <w:rFonts w:eastAsia="Arial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B0B43AE" wp14:editId="5A3041BA">
                  <wp:extent cx="762000" cy="285750"/>
                  <wp:effectExtent l="0" t="0" r="0" b="0"/>
                  <wp:docPr id="248" name="Grafik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vAlign w:val="center"/>
          </w:tcPr>
          <w:p w14:paraId="4809A9E6" w14:textId="22D1E510" w:rsidR="004B283F" w:rsidRDefault="00612DEE" w:rsidP="008A1710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Mit „Verschieben“ können Sie die </w:t>
            </w:r>
            <w:r w:rsidR="00FC73B9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 in einem anderen </w:t>
            </w:r>
            <w:r w:rsidR="00A63819">
              <w:rPr>
                <w:rFonts w:eastAsia="Arial"/>
              </w:rPr>
              <w:t>Ablageordner</w:t>
            </w:r>
            <w:r>
              <w:rPr>
                <w:rFonts w:eastAsia="Arial"/>
              </w:rPr>
              <w:t xml:space="preserve"> ablegen (siehe Kapitel „Ablage</w:t>
            </w:r>
            <w:r w:rsidR="00A63819">
              <w:rPr>
                <w:rFonts w:eastAsia="Arial"/>
              </w:rPr>
              <w:t>ordne</w:t>
            </w:r>
            <w:r>
              <w:rPr>
                <w:rFonts w:eastAsia="Arial"/>
              </w:rPr>
              <w:t>r in der GMX-App“)</w:t>
            </w:r>
            <w:r w:rsidR="00960151">
              <w:rPr>
                <w:rFonts w:eastAsia="Arial"/>
              </w:rPr>
              <w:t>.</w:t>
            </w:r>
          </w:p>
        </w:tc>
      </w:tr>
      <w:tr w:rsidR="004B283F" w14:paraId="10073D46" w14:textId="77777777" w:rsidTr="008A1710">
        <w:tc>
          <w:tcPr>
            <w:tcW w:w="1866" w:type="dxa"/>
            <w:vAlign w:val="center"/>
          </w:tcPr>
          <w:p w14:paraId="4870E097" w14:textId="00C9F087" w:rsidR="004B283F" w:rsidRDefault="00612DEE" w:rsidP="008A1710">
            <w:pPr>
              <w:jc w:val="center"/>
              <w:rPr>
                <w:rFonts w:eastAsia="Arial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E1D25A3" wp14:editId="1F39B9B5">
                  <wp:extent cx="714375" cy="266700"/>
                  <wp:effectExtent l="0" t="0" r="9525" b="0"/>
                  <wp:docPr id="250" name="Grafik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vAlign w:val="center"/>
          </w:tcPr>
          <w:p w14:paraId="219DFDCE" w14:textId="40868CFF" w:rsidR="004B283F" w:rsidRDefault="00612DEE" w:rsidP="008A1710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Mit „Weiterleiten“ können Sie die </w:t>
            </w:r>
            <w:r w:rsidR="00FC73B9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 an eine neue E-Mail-Adresse weiterschicken. </w:t>
            </w:r>
          </w:p>
          <w:p w14:paraId="2D64D334" w14:textId="5624BF2C" w:rsidR="00FA09D3" w:rsidRDefault="00FA09D3" w:rsidP="008A1710">
            <w:pPr>
              <w:rPr>
                <w:rFonts w:eastAsia="Arial"/>
              </w:rPr>
            </w:pPr>
            <w:r>
              <w:rPr>
                <w:rFonts w:eastAsia="Arial"/>
              </w:rPr>
              <w:t>Der Betreff wird übernommen, hat in diesem Fall ein „Fwd:“ vorneweg.</w:t>
            </w:r>
            <w:r w:rsidR="008A1710">
              <w:rPr>
                <w:rFonts w:eastAsia="Arial"/>
              </w:rPr>
              <w:t xml:space="preserve"> </w:t>
            </w:r>
            <w:r>
              <w:rPr>
                <w:rFonts w:eastAsia="Arial"/>
              </w:rPr>
              <w:t>Fwd ist die Abkürzung vom englischen forward, das heißt: Weiterleitung</w:t>
            </w:r>
            <w:r w:rsidR="008A7897">
              <w:rPr>
                <w:rFonts w:eastAsia="Arial"/>
              </w:rPr>
              <w:t>.</w:t>
            </w:r>
          </w:p>
        </w:tc>
      </w:tr>
      <w:tr w:rsidR="00612DEE" w14:paraId="28ABB57A" w14:textId="77777777" w:rsidTr="008A1710">
        <w:tc>
          <w:tcPr>
            <w:tcW w:w="1866" w:type="dxa"/>
            <w:vAlign w:val="center"/>
          </w:tcPr>
          <w:p w14:paraId="14278D32" w14:textId="679E093A" w:rsidR="00612DEE" w:rsidRDefault="00612DEE" w:rsidP="008A1710">
            <w:pPr>
              <w:jc w:val="center"/>
              <w:rPr>
                <w:noProof/>
                <w:lang w:val="de-AT" w:eastAsia="de-AT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34D4D84D" wp14:editId="1ADDB835">
                  <wp:extent cx="800100" cy="228600"/>
                  <wp:effectExtent l="0" t="0" r="0" b="0"/>
                  <wp:docPr id="251" name="Grafik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b="29412"/>
                          <a:stretch/>
                        </pic:blipFill>
                        <pic:spPr bwMode="auto">
                          <a:xfrm>
                            <a:off x="0" y="0"/>
                            <a:ext cx="8001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vAlign w:val="center"/>
          </w:tcPr>
          <w:p w14:paraId="5DA6B48B" w14:textId="36C7DE8F" w:rsidR="00612DEE" w:rsidRDefault="008A1710" w:rsidP="008A1710">
            <w:pPr>
              <w:rPr>
                <w:rFonts w:eastAsia="Arial"/>
              </w:rPr>
            </w:pPr>
            <w:r>
              <w:rPr>
                <w:rFonts w:eastAsia="Arial"/>
              </w:rPr>
              <w:t>Stellen Sie fest</w:t>
            </w:r>
            <w:r w:rsidR="00960151">
              <w:rPr>
                <w:rFonts w:eastAsia="Arial"/>
              </w:rPr>
              <w:t xml:space="preserve">, dass eine </w:t>
            </w:r>
            <w:r w:rsidR="00FC73B9">
              <w:rPr>
                <w:rFonts w:eastAsia="Arial"/>
              </w:rPr>
              <w:t>E-Mail</w:t>
            </w:r>
            <w:r w:rsidR="00960151">
              <w:rPr>
                <w:rFonts w:eastAsia="Arial"/>
              </w:rPr>
              <w:t xml:space="preserve"> unerwünschte Werbung ist, können Sie diese als „Spam melden“. Sie wird dann automatisch in </w:t>
            </w:r>
            <w:r w:rsidR="00A63819">
              <w:rPr>
                <w:rFonts w:eastAsia="Arial"/>
              </w:rPr>
              <w:t>den Ablageordner</w:t>
            </w:r>
            <w:r w:rsidR="00960151">
              <w:rPr>
                <w:rFonts w:eastAsia="Arial"/>
              </w:rPr>
              <w:t xml:space="preserve"> „Spamverdacht“ verschoben. </w:t>
            </w:r>
          </w:p>
          <w:p w14:paraId="4C606266" w14:textId="4DE4EC7A" w:rsidR="00960151" w:rsidRDefault="00960151" w:rsidP="008A1710">
            <w:pPr>
              <w:rPr>
                <w:rFonts w:eastAsia="Arial"/>
              </w:rPr>
            </w:pPr>
            <w:r>
              <w:rPr>
                <w:rFonts w:eastAsia="Arial"/>
              </w:rPr>
              <w:t>Weitere E-Mails von dieser E-Mail-A</w:t>
            </w:r>
            <w:r w:rsidR="00325538">
              <w:rPr>
                <w:rFonts w:eastAsia="Arial"/>
              </w:rPr>
              <w:t>dresse landen dann nicht zuerst</w:t>
            </w:r>
            <w:r>
              <w:rPr>
                <w:rFonts w:eastAsia="Arial"/>
              </w:rPr>
              <w:t xml:space="preserve"> im Posteingang, sondern automatisch in diesem </w:t>
            </w:r>
            <w:r w:rsidR="00A63819">
              <w:rPr>
                <w:rFonts w:eastAsia="Arial"/>
              </w:rPr>
              <w:t>Ablageordner</w:t>
            </w:r>
            <w:r>
              <w:rPr>
                <w:rFonts w:eastAsia="Arial"/>
              </w:rPr>
              <w:t>.</w:t>
            </w:r>
          </w:p>
        </w:tc>
      </w:tr>
      <w:tr w:rsidR="00612DEE" w14:paraId="203FDA5A" w14:textId="77777777" w:rsidTr="008A1710">
        <w:tc>
          <w:tcPr>
            <w:tcW w:w="1866" w:type="dxa"/>
            <w:vAlign w:val="center"/>
          </w:tcPr>
          <w:p w14:paraId="751719CE" w14:textId="0D9D2E94" w:rsidR="00612DEE" w:rsidRDefault="00612DEE" w:rsidP="008A1710">
            <w:pPr>
              <w:jc w:val="center"/>
              <w:rPr>
                <w:noProof/>
                <w:lang w:val="de-AT" w:eastAsia="de-AT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6210AEFE" wp14:editId="35162E33">
                  <wp:extent cx="685800" cy="209550"/>
                  <wp:effectExtent l="0" t="0" r="0" b="0"/>
                  <wp:docPr id="252" name="Grafik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14:paraId="1245F11F" w14:textId="2E44589F" w:rsidR="00612DEE" w:rsidRDefault="00960151" w:rsidP="00325538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Mit „Mail drucken“ können Sie diese </w:t>
            </w:r>
            <w:r w:rsidR="00FC73B9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 ausdrucken.</w:t>
            </w:r>
          </w:p>
        </w:tc>
      </w:tr>
    </w:tbl>
    <w:p w14:paraId="5E33C402" w14:textId="77777777" w:rsidR="004B283F" w:rsidRDefault="004B283F" w:rsidP="00D6515F">
      <w:pPr>
        <w:rPr>
          <w:rFonts w:eastAsia="Arial"/>
        </w:rPr>
      </w:pPr>
    </w:p>
    <w:p w14:paraId="5553F2AB" w14:textId="77777777" w:rsidR="00D6515F" w:rsidRDefault="00D6515F" w:rsidP="00D6515F">
      <w:pPr>
        <w:rPr>
          <w:rFonts w:eastAsia="Arial"/>
        </w:rPr>
      </w:pPr>
    </w:p>
    <w:p w14:paraId="3FBA3E8A" w14:textId="77777777" w:rsidR="008A1710" w:rsidRDefault="008A1710">
      <w:pPr>
        <w:spacing w:before="0" w:after="200"/>
        <w:rPr>
          <w:rFonts w:eastAsia="Arial"/>
          <w:b/>
          <w:bCs/>
          <w:iCs/>
          <w:color w:val="993366"/>
          <w:sz w:val="32"/>
          <w:szCs w:val="36"/>
        </w:rPr>
      </w:pPr>
      <w:bookmarkStart w:id="5" w:name="_Ref88163311"/>
      <w:r>
        <w:br w:type="page"/>
      </w:r>
    </w:p>
    <w:p w14:paraId="7CB62226" w14:textId="2CB1E566" w:rsidR="00D6515F" w:rsidRDefault="00D6515F" w:rsidP="002F528C">
      <w:pPr>
        <w:pStyle w:val="berschrift2"/>
      </w:pPr>
      <w:r>
        <w:lastRenderedPageBreak/>
        <w:t>Ablage</w:t>
      </w:r>
      <w:r w:rsidR="00CB128C">
        <w:t>ordner</w:t>
      </w:r>
      <w:r>
        <w:t xml:space="preserve"> in der GMX-App</w:t>
      </w:r>
      <w:bookmarkEnd w:id="5"/>
    </w:p>
    <w:p w14:paraId="7464BCD1" w14:textId="3B8799D6" w:rsidR="00D6515F" w:rsidRDefault="00D6515F" w:rsidP="00D6515F">
      <w:pPr>
        <w:jc w:val="both"/>
      </w:pPr>
      <w:r>
        <w:t>Alle E-Mail-</w:t>
      </w:r>
      <w:r w:rsidR="00A63819">
        <w:t>Apps</w:t>
      </w:r>
      <w:r>
        <w:t xml:space="preserve"> speichern die E-Mails, die Sie bekommen und versendet haben. Sie speichern auch E-Mails, die Sie zu schreiben begonnen und noch nicht versendet haben.</w:t>
      </w:r>
      <w:r w:rsidR="00A63819">
        <w:t xml:space="preserve"> Diese Apps sortieren die E-Mails zuerst nach Funktionen. In der GMX-App heißen diese Ablagebereiche „Ordner“.</w:t>
      </w:r>
    </w:p>
    <w:p w14:paraId="57AC973C" w14:textId="025569A5" w:rsidR="00D6515F" w:rsidRDefault="00A63819" w:rsidP="00D6515F">
      <w:pPr>
        <w:jc w:val="both"/>
      </w:pPr>
      <w:r>
        <w:t xml:space="preserve">Um zu diesen Ordnern zu gelangen, tippen Sie in der obersten Zeile auf das 3-Striche-Symbol </w:t>
      </w:r>
      <w:r w:rsidR="00D6515F">
        <w:t>links neben „Posteingang“:</w:t>
      </w:r>
      <w:r w:rsidR="00D6515F" w:rsidRPr="00227091">
        <w:rPr>
          <w:noProof/>
        </w:rPr>
        <w:t xml:space="preserve"> </w:t>
      </w:r>
      <w:r w:rsidR="00D6515F">
        <w:rPr>
          <w:noProof/>
          <w:lang w:val="de-AT" w:eastAsia="de-AT"/>
        </w:rPr>
        <w:drawing>
          <wp:inline distT="0" distB="0" distL="0" distR="0" wp14:anchorId="489102BA" wp14:editId="7E226A57">
            <wp:extent cx="1132114" cy="375557"/>
            <wp:effectExtent l="0" t="0" r="0" b="571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32114" cy="37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2B5A3" w14:textId="77777777" w:rsidR="00D6515F" w:rsidRDefault="00D6515F" w:rsidP="00D6515F"/>
    <w:p w14:paraId="6C164338" w14:textId="19BA46A5" w:rsidR="009F7040" w:rsidRDefault="009F7040" w:rsidP="00D6515F">
      <w:r>
        <w:rPr>
          <w:noProof/>
          <w:lang w:val="de-AT" w:eastAsia="de-AT"/>
        </w:rPr>
        <w:drawing>
          <wp:anchor distT="0" distB="0" distL="114300" distR="114300" simplePos="0" relativeHeight="251725824" behindDoc="0" locked="0" layoutInCell="1" allowOverlap="1" wp14:anchorId="627B998A" wp14:editId="2B3F048F">
            <wp:simplePos x="0" y="0"/>
            <wp:positionH relativeFrom="column">
              <wp:posOffset>21590</wp:posOffset>
            </wp:positionH>
            <wp:positionV relativeFrom="paragraph">
              <wp:posOffset>102870</wp:posOffset>
            </wp:positionV>
            <wp:extent cx="2506426" cy="4480560"/>
            <wp:effectExtent l="19050" t="19050" r="27305" b="15240"/>
            <wp:wrapSquare wrapText="bothSides"/>
            <wp:docPr id="313" name="Grafi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426" cy="448056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Sie sehen</w:t>
      </w:r>
      <w:r>
        <w:t xml:space="preserve"> nun eine Liste, in der die zweite Zeile blau ist. </w:t>
      </w:r>
    </w:p>
    <w:p w14:paraId="009A976A" w14:textId="643A0BD8" w:rsidR="009F7040" w:rsidRDefault="00C4778B" w:rsidP="00D6515F">
      <w:r>
        <w:rPr>
          <w:rFonts w:eastAsia="Aria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C0730D" wp14:editId="42824CB5">
                <wp:simplePos x="0" y="0"/>
                <wp:positionH relativeFrom="column">
                  <wp:posOffset>1385570</wp:posOffset>
                </wp:positionH>
                <wp:positionV relativeFrom="paragraph">
                  <wp:posOffset>80645</wp:posOffset>
                </wp:positionV>
                <wp:extent cx="1356360" cy="1456690"/>
                <wp:effectExtent l="38100" t="0" r="34290" b="48260"/>
                <wp:wrapNone/>
                <wp:docPr id="314" name="Gerade Verbindung mit Pfeil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6360" cy="14566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31C628" id="Gerade Verbindung mit Pfeil 314" o:spid="_x0000_s1026" type="#_x0000_t32" style="position:absolute;margin-left:109.1pt;margin-top:6.35pt;width:106.8pt;height:114.7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" strokecolor="#936" strokeweight="1.5pt">
                <v:stroke endarrow="open"/>
              </v:shape>
            </w:pict>
          </mc:Fallback>
        </mc:AlternateContent>
      </w:r>
    </w:p>
    <w:p w14:paraId="6422353D" w14:textId="3333C5DA" w:rsidR="009F7040" w:rsidRDefault="009F7040" w:rsidP="00D6515F">
      <w:r>
        <w:t xml:space="preserve">Das heißt, es werden Ihnen im Hintergrund gerade die E-Mails angezeigt, die im Ordner „Posteingang“ liegen. </w:t>
      </w:r>
    </w:p>
    <w:p w14:paraId="0604F9EB" w14:textId="77777777" w:rsidR="009F7040" w:rsidRDefault="009F7040" w:rsidP="00D6515F"/>
    <w:p w14:paraId="42D678E2" w14:textId="2649368C" w:rsidR="009F7040" w:rsidRDefault="009F7040" w:rsidP="00D6515F">
      <w:r>
        <w:t>Wenn Sie auf den „Posteingang“ tippen, sehen Sie eine Liste mit E-Mails, die darin abgelegt sind.</w:t>
      </w:r>
    </w:p>
    <w:p w14:paraId="1207B01E" w14:textId="166E9EFD" w:rsidR="009F7040" w:rsidRDefault="009F7040" w:rsidP="00D6515F">
      <w:r>
        <w:t xml:space="preserve">Wenn Sie auf einen anderen </w:t>
      </w:r>
      <w:r w:rsidR="00C4778B">
        <w:t>Ablageo</w:t>
      </w:r>
      <w:r>
        <w:t xml:space="preserve">rdner </w:t>
      </w:r>
      <w:r w:rsidR="00C4778B">
        <w:t xml:space="preserve">aus dieser Liste </w:t>
      </w:r>
      <w:r>
        <w:t>tippen, sehen Sie die E-Mails, die in diesem Ordner abgelegt sind.</w:t>
      </w:r>
    </w:p>
    <w:p w14:paraId="721337A3" w14:textId="77777777" w:rsidR="00C4778B" w:rsidRDefault="00C4778B" w:rsidP="00D6515F"/>
    <w:p w14:paraId="6995B540" w14:textId="77777777" w:rsidR="00C4778B" w:rsidRDefault="00C4778B" w:rsidP="00D6515F"/>
    <w:p w14:paraId="32B9FD5E" w14:textId="7D98CA4C" w:rsidR="00C4778B" w:rsidRDefault="00C4778B" w:rsidP="00D6515F">
      <w:r>
        <w:t>Das 3-Striche-Symbol bringt Sie immer wieder zur Liste der Ablageordner.</w:t>
      </w:r>
    </w:p>
    <w:p w14:paraId="6C57B37E" w14:textId="77777777" w:rsidR="009F7040" w:rsidRDefault="009F7040" w:rsidP="00D6515F"/>
    <w:p w14:paraId="15DD474E" w14:textId="7CC8A6EF" w:rsidR="009F7040" w:rsidRDefault="009F7040" w:rsidP="00D6515F"/>
    <w:p w14:paraId="798015F8" w14:textId="24C5F9DE" w:rsidR="009F7040" w:rsidRDefault="00C4778B" w:rsidP="00D6515F">
      <w:r>
        <w:t xml:space="preserve">Sie sehen </w:t>
      </w:r>
      <w:r w:rsidR="007672B4">
        <w:t xml:space="preserve">auf dem Smartphone vielleicht </w:t>
      </w:r>
      <w:r>
        <w:t xml:space="preserve">nur einen Teil der Ordner, die in der GMX-App eingerichtet sind. Wischen Sie in der weißen Liste nach oben, um alle Ordner zu sehen. </w:t>
      </w:r>
    </w:p>
    <w:p w14:paraId="222D3C25" w14:textId="319FAC95" w:rsidR="009F7040" w:rsidRDefault="009F7040" w:rsidP="00D6515F"/>
    <w:p w14:paraId="5AAA7872" w14:textId="77777777" w:rsidR="00F56531" w:rsidRDefault="00F56531">
      <w:pPr>
        <w:spacing w:before="0" w:after="200"/>
        <w:rPr>
          <w:rFonts w:eastAsia="Arial"/>
          <w:b/>
          <w:bCs/>
          <w:iCs/>
          <w:color w:val="993366"/>
          <w:szCs w:val="24"/>
          <w:lang w:val="de-AT" w:eastAsia="de-AT"/>
        </w:rPr>
      </w:pPr>
      <w:r>
        <w:rPr>
          <w:szCs w:val="24"/>
        </w:rPr>
        <w:br w:type="page"/>
      </w:r>
    </w:p>
    <w:p w14:paraId="392C26C7" w14:textId="516995F3" w:rsidR="00D6515F" w:rsidRPr="00277050" w:rsidRDefault="00C4778B" w:rsidP="00D6515F">
      <w:pPr>
        <w:pStyle w:val="Formatvorlage2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Welche Funktionen haben </w:t>
      </w:r>
      <w:r w:rsidR="007672B4">
        <w:rPr>
          <w:sz w:val="24"/>
          <w:szCs w:val="24"/>
        </w:rPr>
        <w:t xml:space="preserve">die einzelnen </w:t>
      </w:r>
      <w:r>
        <w:rPr>
          <w:sz w:val="24"/>
          <w:szCs w:val="24"/>
        </w:rPr>
        <w:t>Ablageordner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62"/>
        <w:gridCol w:w="6098"/>
      </w:tblGrid>
      <w:tr w:rsidR="00C4778B" w14:paraId="79C7CB9D" w14:textId="77777777" w:rsidTr="00F56531">
        <w:tc>
          <w:tcPr>
            <w:tcW w:w="2962" w:type="dxa"/>
            <w:vAlign w:val="center"/>
          </w:tcPr>
          <w:p w14:paraId="657F5D44" w14:textId="337608D6" w:rsidR="00C4778B" w:rsidRDefault="00CA2880" w:rsidP="00F56531">
            <w:pPr>
              <w:spacing w:before="240" w:after="240"/>
              <w:ind w:left="170"/>
              <w:rPr>
                <w:noProof/>
                <w:lang w:val="de-AT" w:eastAsia="de-AT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23DCE69" wp14:editId="3CF9495E">
                  <wp:extent cx="1150620" cy="338418"/>
                  <wp:effectExtent l="19050" t="19050" r="11430" b="24130"/>
                  <wp:docPr id="317" name="Grafik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988" cy="341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33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</w:tcPr>
          <w:p w14:paraId="6229D471" w14:textId="6A4F5C70" w:rsidR="001615BE" w:rsidRDefault="00F56531" w:rsidP="00F56531">
            <w:pPr>
              <w:spacing w:before="240" w:after="240"/>
              <w:ind w:left="170"/>
              <w:rPr>
                <w:rFonts w:eastAsia="Arial"/>
              </w:rPr>
            </w:pPr>
            <w:r>
              <w:rPr>
                <w:rFonts w:eastAsia="Arial"/>
              </w:rPr>
              <w:t>Im Posteingang</w:t>
            </w:r>
            <w:r w:rsidR="00CA2880">
              <w:rPr>
                <w:rFonts w:eastAsia="Arial"/>
              </w:rPr>
              <w:t xml:space="preserve"> werden E-Mails angezeigt, die Sie bekommen haben. </w:t>
            </w:r>
          </w:p>
        </w:tc>
      </w:tr>
      <w:tr w:rsidR="00CA2880" w14:paraId="6D255DDA" w14:textId="77777777" w:rsidTr="00F56531">
        <w:tc>
          <w:tcPr>
            <w:tcW w:w="2962" w:type="dxa"/>
            <w:vAlign w:val="center"/>
          </w:tcPr>
          <w:p w14:paraId="122DE20F" w14:textId="49DABC80" w:rsidR="00CA2880" w:rsidRDefault="00CA2880" w:rsidP="00F56531">
            <w:pPr>
              <w:spacing w:before="240" w:after="240"/>
              <w:ind w:left="170"/>
              <w:rPr>
                <w:rFonts w:eastAsia="Arial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677E44C0" wp14:editId="40009416">
                  <wp:extent cx="1165860" cy="311666"/>
                  <wp:effectExtent l="19050" t="19050" r="15240" b="12700"/>
                  <wp:docPr id="318" name="Grafik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96" cy="3194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33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</w:tcPr>
          <w:p w14:paraId="05461878" w14:textId="01CE3CF0" w:rsidR="001615BE" w:rsidRDefault="00CA2880" w:rsidP="00F56531">
            <w:pPr>
              <w:spacing w:before="240" w:after="240"/>
              <w:ind w:left="170"/>
              <w:rPr>
                <w:rFonts w:eastAsia="Arial"/>
              </w:rPr>
            </w:pPr>
            <w:r>
              <w:rPr>
                <w:rFonts w:eastAsia="Arial"/>
              </w:rPr>
              <w:t xml:space="preserve">In Ordner </w:t>
            </w:r>
            <w:r w:rsidR="00F56531">
              <w:rPr>
                <w:rFonts w:eastAsia="Arial"/>
              </w:rPr>
              <w:t xml:space="preserve">„Favoriten“ </w:t>
            </w:r>
            <w:r>
              <w:rPr>
                <w:rFonts w:eastAsia="Arial"/>
              </w:rPr>
              <w:t xml:space="preserve">finden Sie alle E-Mails, die Sie mit dem </w:t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4B15446B" wp14:editId="5F2BD24E">
                  <wp:extent cx="297180" cy="241459"/>
                  <wp:effectExtent l="0" t="0" r="7620" b="6350"/>
                  <wp:docPr id="319" name="Grafik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95" cy="24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/>
              </w:rPr>
              <w:t xml:space="preserve"> markiert haben. Das können E-Mails sein, die wichtige Informationen enthalten oder die Sie noch beantworten müsse</w:t>
            </w:r>
            <w:r w:rsidR="00F56531">
              <w:rPr>
                <w:rFonts w:eastAsia="Arial"/>
              </w:rPr>
              <w:t>n.</w:t>
            </w:r>
          </w:p>
        </w:tc>
      </w:tr>
      <w:tr w:rsidR="00CA2880" w14:paraId="1E4B28BC" w14:textId="77777777" w:rsidTr="00F56531">
        <w:tc>
          <w:tcPr>
            <w:tcW w:w="2962" w:type="dxa"/>
            <w:vAlign w:val="center"/>
          </w:tcPr>
          <w:p w14:paraId="0D336F8C" w14:textId="69600D8C" w:rsidR="00CA2880" w:rsidRDefault="00CA2880" w:rsidP="00F56531">
            <w:pPr>
              <w:spacing w:before="240" w:after="240"/>
              <w:ind w:left="170"/>
              <w:rPr>
                <w:rFonts w:eastAsia="Arial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24F4B1AA" wp14:editId="6AEF841D">
                  <wp:extent cx="1226820" cy="292636"/>
                  <wp:effectExtent l="19050" t="19050" r="11430" b="12700"/>
                  <wp:docPr id="192" name="Grafik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282" cy="3001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33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</w:tcPr>
          <w:p w14:paraId="094B06A9" w14:textId="050B2FB4" w:rsidR="001615BE" w:rsidRDefault="00CA2880" w:rsidP="00F56531">
            <w:pPr>
              <w:spacing w:before="240" w:after="240"/>
              <w:ind w:left="170"/>
              <w:rPr>
                <w:rFonts w:eastAsia="Arial"/>
              </w:rPr>
            </w:pPr>
            <w:r>
              <w:rPr>
                <w:rFonts w:eastAsia="Arial"/>
              </w:rPr>
              <w:t xml:space="preserve">Wenn Sie eine E-Mail aus einem anderen Ordner mit dem Papierkorb-Symbol </w:t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6E6A0F9B" wp14:editId="2E6ED1FF">
                  <wp:extent cx="305214" cy="255270"/>
                  <wp:effectExtent l="0" t="0" r="0" b="0"/>
                  <wp:docPr id="193" name="Grafik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40" cy="26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/>
              </w:rPr>
              <w:t xml:space="preserve"> gelöscht haben, bleibt sie vorerst noch </w:t>
            </w:r>
            <w:r w:rsidR="00656F66">
              <w:rPr>
                <w:rFonts w:eastAsia="Arial"/>
              </w:rPr>
              <w:t xml:space="preserve">einen Tag im Ordner „Gelöscht“. Erst dann löscht die GMX-App die </w:t>
            </w:r>
            <w:r w:rsidR="00FC73B9">
              <w:rPr>
                <w:rFonts w:eastAsia="Arial"/>
              </w:rPr>
              <w:t>E-Mail</w:t>
            </w:r>
            <w:r w:rsidR="00656F66">
              <w:rPr>
                <w:rFonts w:eastAsia="Arial"/>
              </w:rPr>
              <w:t xml:space="preserve"> vom Gerät.</w:t>
            </w:r>
          </w:p>
        </w:tc>
      </w:tr>
      <w:tr w:rsidR="00CA2880" w14:paraId="4E3D18F7" w14:textId="77777777" w:rsidTr="00F56531">
        <w:tc>
          <w:tcPr>
            <w:tcW w:w="2962" w:type="dxa"/>
            <w:vAlign w:val="center"/>
          </w:tcPr>
          <w:p w14:paraId="269CE542" w14:textId="7E668A92" w:rsidR="00CA2880" w:rsidRDefault="00656F66" w:rsidP="00F56531">
            <w:pPr>
              <w:spacing w:before="240" w:after="240"/>
              <w:ind w:left="170"/>
              <w:rPr>
                <w:rFonts w:eastAsia="Arial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3EDF0A23" wp14:editId="3815C95F">
                  <wp:extent cx="1224382" cy="297180"/>
                  <wp:effectExtent l="19050" t="19050" r="13970" b="26670"/>
                  <wp:docPr id="194" name="Grafik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95" cy="2988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33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</w:tcPr>
          <w:p w14:paraId="28630A6E" w14:textId="77777777" w:rsidR="00CA2880" w:rsidRDefault="00656F66" w:rsidP="00F56531">
            <w:pPr>
              <w:spacing w:before="240" w:after="240"/>
              <w:ind w:left="170"/>
              <w:rPr>
                <w:rFonts w:eastAsia="Arial"/>
              </w:rPr>
            </w:pPr>
            <w:r>
              <w:rPr>
                <w:rFonts w:eastAsia="Arial"/>
              </w:rPr>
              <w:t>In diesem Ordner werden E-Mails automatisch gespeichert, die von GMX als Werbemails oder E-Mails mit bösen Absichten eingestuft werden.</w:t>
            </w:r>
          </w:p>
          <w:p w14:paraId="74289560" w14:textId="77777777" w:rsidR="00656F66" w:rsidRDefault="00656F66" w:rsidP="00F56531">
            <w:pPr>
              <w:spacing w:before="240" w:after="240"/>
              <w:ind w:left="170"/>
              <w:rPr>
                <w:rFonts w:eastAsia="Arial"/>
              </w:rPr>
            </w:pPr>
            <w:r>
              <w:rPr>
                <w:rFonts w:eastAsia="Arial"/>
              </w:rPr>
              <w:t xml:space="preserve">Mit „Spam melden“ über das 3-Punkte-Symbol können Sie unerwünschte E-Mails aus anderen Ordnern selbst auch hier ablegen. </w:t>
            </w:r>
          </w:p>
          <w:p w14:paraId="6C13CA19" w14:textId="57E03BCD" w:rsidR="001615BE" w:rsidRDefault="008B69AE" w:rsidP="00F56531">
            <w:pPr>
              <w:spacing w:before="240" w:after="240"/>
              <w:ind w:left="170"/>
              <w:rPr>
                <w:rFonts w:eastAsia="Arial"/>
              </w:rPr>
            </w:pPr>
            <w:r>
              <w:rPr>
                <w:noProof/>
              </w:rPr>
              <w:t xml:space="preserve">Wenn eine E-Mail irrtümlich im Ordner „Spamverdacht“ landet, können Sie die </w:t>
            </w:r>
            <w:r w:rsidR="00FC73B9">
              <w:rPr>
                <w:noProof/>
              </w:rPr>
              <w:t>E-Mail</w:t>
            </w:r>
            <w:r>
              <w:rPr>
                <w:noProof/>
              </w:rPr>
              <w:t xml:space="preserve"> wieder in den Posteingang verschieben.</w:t>
            </w:r>
            <w:r>
              <w:rPr>
                <w:noProof/>
              </w:rPr>
              <w:br/>
            </w:r>
            <w:r w:rsidR="00F5445C">
              <w:rPr>
                <w:noProof/>
              </w:rPr>
              <w:t xml:space="preserve">Öffnen Sie die E-Mail. </w:t>
            </w:r>
            <w:r>
              <w:rPr>
                <w:noProof/>
              </w:rPr>
              <w:t xml:space="preserve">Tippen Sie </w:t>
            </w:r>
            <w:r w:rsidR="00F5445C">
              <w:rPr>
                <w:noProof/>
              </w:rPr>
              <w:t>auf das 3-Punkte-Menü rechts oben und wählen Sie</w:t>
            </w:r>
            <w:r>
              <w:rPr>
                <w:noProof/>
              </w:rPr>
              <w:t xml:space="preserve"> „Kein Spam“.</w:t>
            </w:r>
          </w:p>
        </w:tc>
      </w:tr>
      <w:tr w:rsidR="00D6515F" w14:paraId="302E5627" w14:textId="77777777" w:rsidTr="00F56531">
        <w:tc>
          <w:tcPr>
            <w:tcW w:w="2962" w:type="dxa"/>
            <w:vAlign w:val="center"/>
          </w:tcPr>
          <w:p w14:paraId="115D866F" w14:textId="066CDF96" w:rsidR="00D6515F" w:rsidRDefault="00656F66" w:rsidP="00F56531">
            <w:pPr>
              <w:spacing w:before="240" w:after="240"/>
              <w:ind w:left="170"/>
              <w:rPr>
                <w:rFonts w:eastAsia="Arial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19CA2834" wp14:editId="0A189661">
                  <wp:extent cx="1259249" cy="259080"/>
                  <wp:effectExtent l="19050" t="19050" r="17145" b="26670"/>
                  <wp:docPr id="195" name="Grafik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454" cy="2599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33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</w:tcPr>
          <w:p w14:paraId="79D309DD" w14:textId="0C3D3EEC" w:rsidR="001615BE" w:rsidRDefault="00656F66" w:rsidP="00F56531">
            <w:pPr>
              <w:spacing w:before="240" w:after="240"/>
              <w:ind w:left="170"/>
              <w:rPr>
                <w:rFonts w:eastAsia="Arial"/>
              </w:rPr>
            </w:pPr>
            <w:r>
              <w:rPr>
                <w:rFonts w:eastAsia="Arial"/>
              </w:rPr>
              <w:t xml:space="preserve">Hier liegen alle E-Mails, die Sie über das Internet versendet haben. </w:t>
            </w:r>
          </w:p>
        </w:tc>
      </w:tr>
      <w:tr w:rsidR="00D6515F" w14:paraId="6DD16345" w14:textId="77777777" w:rsidTr="00F56531">
        <w:tc>
          <w:tcPr>
            <w:tcW w:w="2962" w:type="dxa"/>
            <w:vAlign w:val="center"/>
          </w:tcPr>
          <w:p w14:paraId="7CABDB2C" w14:textId="76A1A059" w:rsidR="00D6515F" w:rsidRDefault="001615BE" w:rsidP="00F56531">
            <w:pPr>
              <w:spacing w:before="240" w:after="240"/>
              <w:ind w:left="170"/>
              <w:rPr>
                <w:rFonts w:eastAsia="Arial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31916E5E" wp14:editId="307D0406">
                  <wp:extent cx="1264920" cy="278403"/>
                  <wp:effectExtent l="19050" t="19050" r="11430" b="26670"/>
                  <wp:docPr id="196" name="Grafik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214" cy="2795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33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</w:tcPr>
          <w:p w14:paraId="3C031C80" w14:textId="38B71920" w:rsidR="001615BE" w:rsidRDefault="001440FB" w:rsidP="00F56531">
            <w:pPr>
              <w:spacing w:before="240" w:after="240"/>
              <w:ind w:left="170"/>
              <w:rPr>
                <w:rFonts w:eastAsia="Arial"/>
              </w:rPr>
            </w:pPr>
            <w:r>
              <w:rPr>
                <w:rFonts w:eastAsia="Arial"/>
              </w:rPr>
              <w:t>Begonnene</w:t>
            </w:r>
            <w:r w:rsidR="00F56531">
              <w:rPr>
                <w:rFonts w:eastAsia="Arial"/>
              </w:rPr>
              <w:t xml:space="preserve"> E-Mail</w:t>
            </w:r>
            <w:r>
              <w:rPr>
                <w:rFonts w:eastAsia="Arial"/>
              </w:rPr>
              <w:t>s</w:t>
            </w:r>
            <w:r w:rsidR="00F56531">
              <w:rPr>
                <w:rFonts w:eastAsia="Arial"/>
              </w:rPr>
              <w:t>,</w:t>
            </w:r>
            <w:r>
              <w:rPr>
                <w:rFonts w:eastAsia="Arial"/>
              </w:rPr>
              <w:t xml:space="preserve"> die Sie noch nicht verschickt </w:t>
            </w:r>
            <w:r w:rsidR="00F56531">
              <w:rPr>
                <w:rFonts w:eastAsia="Arial"/>
              </w:rPr>
              <w:t xml:space="preserve">haben, </w:t>
            </w:r>
            <w:r w:rsidR="00D6515F">
              <w:rPr>
                <w:rFonts w:eastAsia="Arial"/>
              </w:rPr>
              <w:t xml:space="preserve">werden </w:t>
            </w:r>
            <w:r w:rsidR="001615BE">
              <w:rPr>
                <w:rFonts w:eastAsia="Arial"/>
              </w:rPr>
              <w:t xml:space="preserve">im Ordner „Entwürfe“ </w:t>
            </w:r>
            <w:r w:rsidR="00D6515F">
              <w:rPr>
                <w:rFonts w:eastAsia="Arial"/>
              </w:rPr>
              <w:t xml:space="preserve">zwischengelagert. </w:t>
            </w:r>
          </w:p>
          <w:p w14:paraId="040C7AD8" w14:textId="00AB9C78" w:rsidR="00D6515F" w:rsidRDefault="00D6515F" w:rsidP="001440FB">
            <w:pPr>
              <w:spacing w:before="240" w:after="240"/>
              <w:ind w:left="170"/>
              <w:rPr>
                <w:rFonts w:eastAsia="Arial"/>
              </w:rPr>
            </w:pPr>
            <w:r>
              <w:rPr>
                <w:rFonts w:eastAsia="Arial"/>
              </w:rPr>
              <w:t xml:space="preserve">Sobald </w:t>
            </w:r>
            <w:r w:rsidR="001615BE">
              <w:rPr>
                <w:rFonts w:eastAsia="Arial"/>
              </w:rPr>
              <w:t>S</w:t>
            </w:r>
            <w:r>
              <w:rPr>
                <w:rFonts w:eastAsia="Arial"/>
              </w:rPr>
              <w:t xml:space="preserve">ie eine </w:t>
            </w:r>
            <w:r w:rsidR="00FC73B9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 aus diesem Bereich antippen, können Sie weiterschreiben </w:t>
            </w:r>
            <w:r w:rsidR="001615BE">
              <w:rPr>
                <w:rFonts w:eastAsia="Arial"/>
              </w:rPr>
              <w:t xml:space="preserve">und die E-Mail abschicken </w:t>
            </w:r>
            <w:r>
              <w:rPr>
                <w:rFonts w:eastAsia="Arial"/>
              </w:rPr>
              <w:t>oder den „Entwurf“ löschen.</w:t>
            </w:r>
          </w:p>
        </w:tc>
      </w:tr>
      <w:tr w:rsidR="00D6515F" w14:paraId="59CE3CDB" w14:textId="77777777" w:rsidTr="00F56531">
        <w:tc>
          <w:tcPr>
            <w:tcW w:w="2962" w:type="dxa"/>
            <w:vAlign w:val="center"/>
          </w:tcPr>
          <w:p w14:paraId="615C1CD6" w14:textId="2E53AA3A" w:rsidR="00D6515F" w:rsidRDefault="001615BE" w:rsidP="00F56531">
            <w:pPr>
              <w:spacing w:before="240" w:after="240"/>
              <w:ind w:left="170"/>
              <w:rPr>
                <w:rFonts w:eastAsia="Arial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AB65094" wp14:editId="25DFFAEE">
                  <wp:extent cx="1303020" cy="258086"/>
                  <wp:effectExtent l="19050" t="19050" r="11430" b="27940"/>
                  <wp:docPr id="197" name="Grafik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495" cy="2651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33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</w:tcPr>
          <w:p w14:paraId="7E1A80DB" w14:textId="751C5A4E" w:rsidR="001615BE" w:rsidRDefault="00656F66" w:rsidP="001440FB">
            <w:pPr>
              <w:spacing w:before="240" w:after="240"/>
              <w:ind w:left="170"/>
              <w:rPr>
                <w:rFonts w:eastAsia="Arial"/>
              </w:rPr>
            </w:pPr>
            <w:r>
              <w:rPr>
                <w:rFonts w:eastAsia="Arial"/>
              </w:rPr>
              <w:t xml:space="preserve">Sie können E-Mails auch schreiben, wenn Sie </w:t>
            </w:r>
            <w:r w:rsidR="0050367A">
              <w:rPr>
                <w:rFonts w:eastAsia="Arial"/>
              </w:rPr>
              <w:t xml:space="preserve">gerade </w:t>
            </w:r>
            <w:r>
              <w:rPr>
                <w:rFonts w:eastAsia="Arial"/>
              </w:rPr>
              <w:t xml:space="preserve">keine Internet-Verbindung haben. </w:t>
            </w:r>
            <w:r w:rsidR="001615BE">
              <w:rPr>
                <w:rFonts w:eastAsia="Arial"/>
              </w:rPr>
              <w:t xml:space="preserve">Diese E-Mails werden im Ordner „Postausgang“ abgelegt, </w:t>
            </w:r>
            <w:r w:rsidR="001440FB">
              <w:rPr>
                <w:rFonts w:eastAsia="Arial"/>
              </w:rPr>
              <w:t>wenn</w:t>
            </w:r>
            <w:r w:rsidR="001615BE">
              <w:rPr>
                <w:rFonts w:eastAsia="Arial"/>
              </w:rPr>
              <w:t xml:space="preserve"> Sie auf </w:t>
            </w:r>
            <w:r w:rsidR="001615BE">
              <w:rPr>
                <w:rFonts w:eastAsia="Arial"/>
              </w:rPr>
              <w:lastRenderedPageBreak/>
              <w:t xml:space="preserve">„Senden“ tippen. </w:t>
            </w:r>
            <w:r w:rsidR="001440FB">
              <w:rPr>
                <w:rFonts w:eastAsia="Arial"/>
              </w:rPr>
              <w:br/>
            </w:r>
            <w:r>
              <w:rPr>
                <w:rFonts w:eastAsia="Arial"/>
              </w:rPr>
              <w:t xml:space="preserve">Sobald Sie mit dem Internet verbunden sind und die GMX-App starten, </w:t>
            </w:r>
            <w:r w:rsidR="001615BE">
              <w:rPr>
                <w:rFonts w:eastAsia="Arial"/>
              </w:rPr>
              <w:t>werden</w:t>
            </w:r>
            <w:r>
              <w:rPr>
                <w:rFonts w:eastAsia="Arial"/>
              </w:rPr>
              <w:t xml:space="preserve"> die E-Mail</w:t>
            </w:r>
            <w:r w:rsidR="00966246">
              <w:rPr>
                <w:rFonts w:eastAsia="Arial"/>
              </w:rPr>
              <w:t>s</w:t>
            </w:r>
            <w:r>
              <w:rPr>
                <w:rFonts w:eastAsia="Arial"/>
              </w:rPr>
              <w:t xml:space="preserve"> weggeschickt. Die</w:t>
            </w:r>
            <w:r w:rsidR="00966246">
              <w:rPr>
                <w:rFonts w:eastAsia="Arial"/>
              </w:rPr>
              <w:t>se</w:t>
            </w:r>
            <w:r>
              <w:rPr>
                <w:rFonts w:eastAsia="Arial"/>
              </w:rPr>
              <w:t xml:space="preserve"> E-Mail</w:t>
            </w:r>
            <w:r w:rsidR="001615BE">
              <w:rPr>
                <w:rFonts w:eastAsia="Arial"/>
              </w:rPr>
              <w:t>s</w:t>
            </w:r>
            <w:r>
              <w:rPr>
                <w:rFonts w:eastAsia="Arial"/>
              </w:rPr>
              <w:t xml:space="preserve"> finden Sie dann im Ordner „Gesendet“.</w:t>
            </w:r>
          </w:p>
        </w:tc>
      </w:tr>
      <w:tr w:rsidR="00D6515F" w14:paraId="1D3FCBF3" w14:textId="77777777" w:rsidTr="00F56531">
        <w:tc>
          <w:tcPr>
            <w:tcW w:w="2962" w:type="dxa"/>
            <w:vAlign w:val="center"/>
          </w:tcPr>
          <w:p w14:paraId="58017B98" w14:textId="77777777" w:rsidR="00D6515F" w:rsidRDefault="00D6515F" w:rsidP="00F56531">
            <w:pPr>
              <w:spacing w:before="240" w:after="240"/>
              <w:ind w:left="170"/>
              <w:rPr>
                <w:rFonts w:eastAsia="Arial"/>
              </w:rPr>
            </w:pPr>
            <w:r>
              <w:rPr>
                <w:noProof/>
                <w:lang w:val="de-AT" w:eastAsia="de-AT"/>
              </w:rPr>
              <w:lastRenderedPageBreak/>
              <w:drawing>
                <wp:inline distT="0" distB="0" distL="0" distR="0" wp14:anchorId="243482EB" wp14:editId="26B065F3">
                  <wp:extent cx="1097280" cy="314355"/>
                  <wp:effectExtent l="19050" t="19050" r="26670" b="28575"/>
                  <wp:docPr id="308" name="Grafik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80" cy="3240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33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vAlign w:val="center"/>
          </w:tcPr>
          <w:p w14:paraId="36A2C3D6" w14:textId="5215DF71" w:rsidR="00D6515F" w:rsidRDefault="00D6515F" w:rsidP="00F56531">
            <w:pPr>
              <w:spacing w:before="240" w:after="240"/>
              <w:ind w:left="170"/>
              <w:rPr>
                <w:rFonts w:eastAsia="Arial"/>
              </w:rPr>
            </w:pPr>
            <w:r>
              <w:rPr>
                <w:rFonts w:eastAsia="Arial"/>
              </w:rPr>
              <w:t xml:space="preserve">Ins Archiv können Sie E-Mails legen, die </w:t>
            </w:r>
            <w:r w:rsidR="00966246">
              <w:rPr>
                <w:rFonts w:eastAsia="Arial"/>
              </w:rPr>
              <w:t>S</w:t>
            </w:r>
            <w:r>
              <w:rPr>
                <w:rFonts w:eastAsia="Arial"/>
              </w:rPr>
              <w:t xml:space="preserve">ie noch nicht löschen möchten, weil </w:t>
            </w:r>
            <w:r w:rsidR="001615BE">
              <w:rPr>
                <w:rFonts w:eastAsia="Arial"/>
              </w:rPr>
              <w:t>S</w:t>
            </w:r>
            <w:r>
              <w:rPr>
                <w:rFonts w:eastAsia="Arial"/>
              </w:rPr>
              <w:t xml:space="preserve">ie sie später vielleicht noch einmal brauchen. </w:t>
            </w:r>
          </w:p>
        </w:tc>
      </w:tr>
    </w:tbl>
    <w:p w14:paraId="337FEFA3" w14:textId="77777777" w:rsidR="00D6515F" w:rsidRDefault="00D6515F" w:rsidP="00D6515F">
      <w:pPr>
        <w:rPr>
          <w:rFonts w:eastAsia="Arial"/>
        </w:rPr>
      </w:pPr>
    </w:p>
    <w:p w14:paraId="789E72F3" w14:textId="17CA9D95" w:rsidR="001615BE" w:rsidRDefault="001615BE" w:rsidP="00D6515F">
      <w:pPr>
        <w:rPr>
          <w:rFonts w:eastAsia="Arial"/>
        </w:rPr>
      </w:pPr>
      <w:r>
        <w:rPr>
          <w:rFonts w:eastAsia="Arial"/>
        </w:rPr>
        <w:t>Sie können selbst w</w:t>
      </w:r>
      <w:r w:rsidR="00D6515F">
        <w:rPr>
          <w:rFonts w:eastAsia="Arial"/>
        </w:rPr>
        <w:t xml:space="preserve">eitere </w:t>
      </w:r>
      <w:r w:rsidR="00F56531">
        <w:rPr>
          <w:rFonts w:eastAsia="Arial"/>
        </w:rPr>
        <w:t>E-Mail-</w:t>
      </w:r>
      <w:r w:rsidR="00D6515F">
        <w:rPr>
          <w:rFonts w:eastAsia="Arial"/>
        </w:rPr>
        <w:t>Ordner anlegen</w:t>
      </w:r>
      <w:r>
        <w:rPr>
          <w:rFonts w:eastAsia="Arial"/>
        </w:rPr>
        <w:t>. Damit können Sie E-Mails zu Themen oder E-Mails von bestimmten Personen zusammenfassen.</w:t>
      </w:r>
    </w:p>
    <w:p w14:paraId="5783D532" w14:textId="59EB9FD5" w:rsidR="00A30075" w:rsidRDefault="00A30075" w:rsidP="00A30075">
      <w:pPr>
        <w:rPr>
          <w:rFonts w:eastAsia="Arial"/>
        </w:rPr>
      </w:pPr>
      <w:r>
        <w:rPr>
          <w:rFonts w:eastAsia="Arial"/>
        </w:rPr>
        <w:t xml:space="preserve">So können Sie E-Mails </w:t>
      </w:r>
      <w:r w:rsidR="00336CEA">
        <w:rPr>
          <w:rFonts w:eastAsia="Arial"/>
        </w:rPr>
        <w:t>von</w:t>
      </w:r>
      <w:r>
        <w:rPr>
          <w:rFonts w:eastAsia="Arial"/>
        </w:rPr>
        <w:t xml:space="preserve"> </w:t>
      </w:r>
      <w:r w:rsidR="007672B4">
        <w:rPr>
          <w:rFonts w:eastAsia="Arial"/>
        </w:rPr>
        <w:t>I</w:t>
      </w:r>
      <w:r>
        <w:rPr>
          <w:rFonts w:eastAsia="Arial"/>
        </w:rPr>
        <w:t>hrer Fa</w:t>
      </w:r>
      <w:r w:rsidR="007672B4">
        <w:rPr>
          <w:rFonts w:eastAsia="Arial"/>
        </w:rPr>
        <w:t xml:space="preserve">milie oder </w:t>
      </w:r>
      <w:r w:rsidR="00336CEA">
        <w:rPr>
          <w:rFonts w:eastAsia="Arial"/>
        </w:rPr>
        <w:t>von</w:t>
      </w:r>
      <w:r w:rsidR="007672B4">
        <w:rPr>
          <w:rFonts w:eastAsia="Arial"/>
        </w:rPr>
        <w:t xml:space="preserve"> </w:t>
      </w:r>
      <w:proofErr w:type="spellStart"/>
      <w:proofErr w:type="gramStart"/>
      <w:r w:rsidR="007672B4">
        <w:rPr>
          <w:rFonts w:eastAsia="Arial"/>
        </w:rPr>
        <w:t>Freund:i</w:t>
      </w:r>
      <w:r>
        <w:rPr>
          <w:rFonts w:eastAsia="Arial"/>
        </w:rPr>
        <w:t>nnen</w:t>
      </w:r>
      <w:proofErr w:type="spellEnd"/>
      <w:proofErr w:type="gramEnd"/>
      <w:r w:rsidR="00336CEA">
        <w:rPr>
          <w:rFonts w:eastAsia="Arial"/>
        </w:rPr>
        <w:t xml:space="preserve"> sowie E-Mails zu beruflichen Themen oder Hobbys in eigenen</w:t>
      </w:r>
      <w:r>
        <w:rPr>
          <w:rFonts w:eastAsia="Arial"/>
        </w:rPr>
        <w:t xml:space="preserve"> Ablagef</w:t>
      </w:r>
      <w:r w:rsidR="00336CEA">
        <w:rPr>
          <w:rFonts w:eastAsia="Arial"/>
        </w:rPr>
        <w:t>ä</w:t>
      </w:r>
      <w:r>
        <w:rPr>
          <w:rFonts w:eastAsia="Arial"/>
        </w:rPr>
        <w:t>ch</w:t>
      </w:r>
      <w:r w:rsidR="00336CEA">
        <w:rPr>
          <w:rFonts w:eastAsia="Arial"/>
        </w:rPr>
        <w:t>ern</w:t>
      </w:r>
      <w:r>
        <w:rPr>
          <w:rFonts w:eastAsia="Arial"/>
        </w:rPr>
        <w:t xml:space="preserve"> abspeichern</w:t>
      </w:r>
      <w:r w:rsidR="00336CEA">
        <w:rPr>
          <w:rFonts w:eastAsia="Arial"/>
        </w:rPr>
        <w:t>.</w:t>
      </w:r>
    </w:p>
    <w:p w14:paraId="7796B840" w14:textId="77777777" w:rsidR="00A30075" w:rsidRDefault="00A30075" w:rsidP="00A30075">
      <w:pPr>
        <w:rPr>
          <w:rFonts w:eastAsia="Arial"/>
        </w:rPr>
      </w:pPr>
      <w:r>
        <w:rPr>
          <w:rFonts w:eastAsia="Arial"/>
        </w:rPr>
        <w:t>Das hilft beim Sortieren und Organisieren der vielen E-Mails!</w:t>
      </w:r>
    </w:p>
    <w:p w14:paraId="0FDB3024" w14:textId="49EF8B7A" w:rsidR="00A30075" w:rsidRDefault="00A30075" w:rsidP="00D6515F">
      <w:pPr>
        <w:rPr>
          <w:rFonts w:eastAsia="Arial"/>
        </w:rPr>
      </w:pPr>
    </w:p>
    <w:p w14:paraId="4E190932" w14:textId="374A3799" w:rsidR="00D6515F" w:rsidRDefault="001615BE" w:rsidP="00ED0388">
      <w:pPr>
        <w:keepNext/>
        <w:keepLines/>
        <w:rPr>
          <w:rFonts w:eastAsia="Arial"/>
        </w:rPr>
      </w:pPr>
      <w:r>
        <w:rPr>
          <w:rFonts w:eastAsia="Aria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53DEA9" wp14:editId="3B231DD4">
                <wp:simplePos x="0" y="0"/>
                <wp:positionH relativeFrom="margin">
                  <wp:posOffset>1294130</wp:posOffset>
                </wp:positionH>
                <wp:positionV relativeFrom="paragraph">
                  <wp:posOffset>278765</wp:posOffset>
                </wp:positionV>
                <wp:extent cx="3185160" cy="998220"/>
                <wp:effectExtent l="38100" t="19050" r="15240" b="87630"/>
                <wp:wrapNone/>
                <wp:docPr id="310" name="Gerade Verbindung mit Pfei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5160" cy="9982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E86542" id="Gerade Verbindung mit Pfeil 310" o:spid="_x0000_s1026" type="#_x0000_t32" style="position:absolute;margin-left:101.9pt;margin-top:21.95pt;width:250.8pt;height:78.6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" strokecolor="#936" strokeweight="2.25pt">
                <v:stroke endarrow="open"/>
                <w10:wrap anchorx="margin"/>
              </v:shape>
            </w:pict>
          </mc:Fallback>
        </mc:AlternateContent>
      </w:r>
      <w:r>
        <w:rPr>
          <w:rFonts w:eastAsia="Arial"/>
        </w:rPr>
        <w:t xml:space="preserve">Tippen Sie dazu </w:t>
      </w:r>
      <w:r w:rsidR="00D6515F">
        <w:rPr>
          <w:rFonts w:eastAsia="Arial"/>
        </w:rPr>
        <w:t>im oberen Bereich der Ordneransicht auf das Ordnersymbo</w:t>
      </w:r>
      <w:r>
        <w:rPr>
          <w:rFonts w:eastAsia="Arial"/>
        </w:rPr>
        <w:t>l.</w:t>
      </w:r>
    </w:p>
    <w:p w14:paraId="318299DB" w14:textId="4BA5EB8C" w:rsidR="00D6515F" w:rsidRDefault="00D6515F" w:rsidP="00ED0388">
      <w:pPr>
        <w:keepNext/>
        <w:keepLines/>
        <w:rPr>
          <w:rFonts w:eastAsia="Arial"/>
        </w:rPr>
      </w:pPr>
      <w:r>
        <w:rPr>
          <w:noProof/>
          <w:lang w:val="de-AT" w:eastAsia="de-AT"/>
        </w:rPr>
        <w:drawing>
          <wp:inline distT="0" distB="0" distL="0" distR="0" wp14:anchorId="57ABB093" wp14:editId="70A1E505">
            <wp:extent cx="1578429" cy="1562100"/>
            <wp:effectExtent l="0" t="0" r="3175" b="0"/>
            <wp:docPr id="309" name="Grafik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78429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54677" w14:textId="1FE2D419" w:rsidR="00D6515F" w:rsidRDefault="00ED0388" w:rsidP="00ED0388">
      <w:pPr>
        <w:keepNext/>
        <w:keepLines/>
        <w:rPr>
          <w:rFonts w:eastAsia="Arial"/>
        </w:rPr>
      </w:pPr>
      <w:r>
        <w:rPr>
          <w:rFonts w:eastAsia="Arial"/>
        </w:rPr>
        <w:t>Dann</w:t>
      </w:r>
      <w:r w:rsidR="00D6515F">
        <w:rPr>
          <w:rFonts w:eastAsia="Arial"/>
        </w:rPr>
        <w:t xml:space="preserve"> können Sie Ihre </w:t>
      </w:r>
      <w:r>
        <w:rPr>
          <w:rFonts w:eastAsia="Arial"/>
        </w:rPr>
        <w:t>Ordner</w:t>
      </w:r>
      <w:r w:rsidR="00D6515F">
        <w:rPr>
          <w:rFonts w:eastAsia="Arial"/>
        </w:rPr>
        <w:t xml:space="preserve"> bearbeiten und neue anlegen. </w:t>
      </w:r>
    </w:p>
    <w:p w14:paraId="5BEF75E2" w14:textId="77777777" w:rsidR="00ED0388" w:rsidRDefault="00ED0388" w:rsidP="00D6515F">
      <w:pPr>
        <w:rPr>
          <w:rFonts w:eastAsia="Arial"/>
        </w:rPr>
      </w:pPr>
    </w:p>
    <w:p w14:paraId="347D3041" w14:textId="32D27E00" w:rsidR="00D6515F" w:rsidRDefault="00ED0388" w:rsidP="00D6515F">
      <w:pPr>
        <w:rPr>
          <w:rFonts w:eastAsia="Arial"/>
        </w:rPr>
      </w:pPr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728896" behindDoc="0" locked="0" layoutInCell="1" allowOverlap="1" wp14:anchorId="02BAB847" wp14:editId="2EA96A5B">
            <wp:simplePos x="0" y="0"/>
            <wp:positionH relativeFrom="column">
              <wp:posOffset>21590</wp:posOffset>
            </wp:positionH>
            <wp:positionV relativeFrom="paragraph">
              <wp:posOffset>26035</wp:posOffset>
            </wp:positionV>
            <wp:extent cx="2015836" cy="3749040"/>
            <wp:effectExtent l="19050" t="19050" r="22860" b="22860"/>
            <wp:wrapSquare wrapText="bothSides"/>
            <wp:docPr id="198" name="Grafi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836" cy="374904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15F">
        <w:rPr>
          <w:rFonts w:eastAsia="Arial"/>
        </w:rPr>
        <w:t xml:space="preserve"> </w:t>
      </w:r>
    </w:p>
    <w:p w14:paraId="5A98F1F1" w14:textId="657B2CC5" w:rsidR="00ED0388" w:rsidRDefault="00ED0388" w:rsidP="00ED0388">
      <w:pPr>
        <w:rPr>
          <w:rFonts w:eastAsia="Arial"/>
        </w:rPr>
      </w:pPr>
      <w:r>
        <w:rPr>
          <w:rFonts w:eastAsia="Aria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9EEC55" wp14:editId="52B413EB">
                <wp:simplePos x="0" y="0"/>
                <wp:positionH relativeFrom="margin">
                  <wp:posOffset>1949450</wp:posOffset>
                </wp:positionH>
                <wp:positionV relativeFrom="paragraph">
                  <wp:posOffset>472440</wp:posOffset>
                </wp:positionV>
                <wp:extent cx="1828800" cy="556260"/>
                <wp:effectExtent l="38100" t="19050" r="19050" b="91440"/>
                <wp:wrapNone/>
                <wp:docPr id="199" name="Gerade Verbindung mit Pfei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5562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70154C" id="Gerade Verbindung mit Pfeil 199" o:spid="_x0000_s1026" type="#_x0000_t32" style="position:absolute;margin-left:153.5pt;margin-top:37.2pt;width:2in;height:43.8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" strokecolor="#936" strokeweight="2.25pt">
                <v:stroke endarrow="open"/>
                <w10:wrap anchorx="margin"/>
              </v:shape>
            </w:pict>
          </mc:Fallback>
        </mc:AlternateContent>
      </w:r>
      <w:r>
        <w:rPr>
          <w:rFonts w:eastAsia="Arial"/>
        </w:rPr>
        <w:t>Zum Bearbeiten eines Ordners tippen Sie auf das 3-Punkte-Symbol rechts in der jeweiligen Zeile.</w:t>
      </w:r>
    </w:p>
    <w:p w14:paraId="50388E74" w14:textId="2D95C389" w:rsidR="00ED0388" w:rsidRDefault="00ED0388" w:rsidP="00D6515F">
      <w:pPr>
        <w:rPr>
          <w:rFonts w:eastAsia="Arial"/>
        </w:rPr>
      </w:pPr>
    </w:p>
    <w:p w14:paraId="53CF45A3" w14:textId="77777777" w:rsidR="00ED0388" w:rsidRDefault="00ED0388" w:rsidP="00D6515F">
      <w:pPr>
        <w:rPr>
          <w:rFonts w:eastAsia="Arial"/>
        </w:rPr>
      </w:pPr>
    </w:p>
    <w:p w14:paraId="29E53150" w14:textId="77777777" w:rsidR="00ED0388" w:rsidRDefault="00ED0388" w:rsidP="00D6515F">
      <w:pPr>
        <w:rPr>
          <w:rFonts w:eastAsia="Arial"/>
        </w:rPr>
      </w:pPr>
    </w:p>
    <w:p w14:paraId="6FE20001" w14:textId="4299363D" w:rsidR="00ED0388" w:rsidRDefault="00ED0388" w:rsidP="00D6515F">
      <w:pPr>
        <w:rPr>
          <w:rFonts w:eastAsia="Arial"/>
        </w:rPr>
      </w:pPr>
      <w:r>
        <w:rPr>
          <w:rFonts w:eastAsia="Arial"/>
        </w:rPr>
        <w:t>Wenn Sie auf das 3-Striche-Symbol links in der Zeile tippen und mit dem Finger draufbleiben, können Sie den jeweiligen Ordner nach oben oder unten verschieben.</w:t>
      </w:r>
    </w:p>
    <w:p w14:paraId="24067F76" w14:textId="390C9798" w:rsidR="00ED0388" w:rsidRDefault="00ED0388" w:rsidP="00D6515F">
      <w:pPr>
        <w:rPr>
          <w:rFonts w:eastAsia="Arial"/>
        </w:rPr>
      </w:pPr>
      <w:r>
        <w:rPr>
          <w:rFonts w:eastAsia="Aria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D8BF9F" wp14:editId="3136BAB3">
                <wp:simplePos x="0" y="0"/>
                <wp:positionH relativeFrom="margin">
                  <wp:posOffset>303530</wp:posOffset>
                </wp:positionH>
                <wp:positionV relativeFrom="paragraph">
                  <wp:posOffset>102235</wp:posOffset>
                </wp:positionV>
                <wp:extent cx="2194560" cy="754380"/>
                <wp:effectExtent l="38100" t="19050" r="15240" b="83820"/>
                <wp:wrapNone/>
                <wp:docPr id="200" name="Gerade Verbindung mit Pfei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4560" cy="7543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AE953B" id="Gerade Verbindung mit Pfeil 200" o:spid="_x0000_s1026" type="#_x0000_t32" style="position:absolute;margin-left:23.9pt;margin-top:8.05pt;width:172.8pt;height:59.4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" strokecolor="#936" strokeweight="2.25pt">
                <v:stroke endarrow="open"/>
                <w10:wrap anchorx="margin"/>
              </v:shape>
            </w:pict>
          </mc:Fallback>
        </mc:AlternateContent>
      </w:r>
    </w:p>
    <w:p w14:paraId="1AE79333" w14:textId="198B093C" w:rsidR="00ED0388" w:rsidRDefault="00ED0388" w:rsidP="00D6515F">
      <w:pPr>
        <w:rPr>
          <w:rFonts w:eastAsia="Arial"/>
        </w:rPr>
      </w:pPr>
    </w:p>
    <w:p w14:paraId="404AE59C" w14:textId="2FEB6DE4" w:rsidR="00ED0388" w:rsidRDefault="00ED0388" w:rsidP="00D6515F">
      <w:pPr>
        <w:rPr>
          <w:rFonts w:eastAsia="Arial"/>
        </w:rPr>
      </w:pPr>
    </w:p>
    <w:p w14:paraId="11BBB3F6" w14:textId="2EA37C7C" w:rsidR="00ED0388" w:rsidRDefault="00ED0388" w:rsidP="00D6515F">
      <w:pPr>
        <w:rPr>
          <w:rFonts w:eastAsia="Arial"/>
        </w:rPr>
      </w:pPr>
    </w:p>
    <w:p w14:paraId="15C8FD63" w14:textId="50EB623C" w:rsidR="00ED0388" w:rsidRDefault="00336CEA" w:rsidP="00D6515F">
      <w:pPr>
        <w:rPr>
          <w:rFonts w:eastAsia="Arial"/>
        </w:rPr>
      </w:pPr>
      <w:r>
        <w:rPr>
          <w:rFonts w:eastAsia="Aria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D01026" wp14:editId="757B5EE7">
                <wp:simplePos x="0" y="0"/>
                <wp:positionH relativeFrom="margin">
                  <wp:posOffset>1389380</wp:posOffset>
                </wp:positionH>
                <wp:positionV relativeFrom="paragraph">
                  <wp:posOffset>62230</wp:posOffset>
                </wp:positionV>
                <wp:extent cx="255270" cy="510540"/>
                <wp:effectExtent l="19050" t="38100" r="49530" b="22860"/>
                <wp:wrapNone/>
                <wp:docPr id="201" name="Gerade Verbindung mit Pfei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" cy="5105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B8B0B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01" o:spid="_x0000_s1026" type="#_x0000_t32" style="position:absolute;margin-left:109.4pt;margin-top:4.9pt;width:20.1pt;height:40.2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" strokecolor="#936" strokeweight="2.25pt">
                <v:stroke endarrow="open"/>
                <w10:wrap anchorx="margin"/>
              </v:shape>
            </w:pict>
          </mc:Fallback>
        </mc:AlternateContent>
      </w:r>
    </w:p>
    <w:p w14:paraId="79A1E792" w14:textId="1FC53EAB" w:rsidR="00ED0388" w:rsidRDefault="00ED0388" w:rsidP="00D6515F">
      <w:pPr>
        <w:rPr>
          <w:rFonts w:eastAsia="Arial"/>
        </w:rPr>
      </w:pPr>
    </w:p>
    <w:p w14:paraId="774EC2E6" w14:textId="5B93FD59" w:rsidR="00ED0388" w:rsidRDefault="00336CEA" w:rsidP="00D6515F">
      <w:pPr>
        <w:rPr>
          <w:rFonts w:eastAsia="Arial"/>
        </w:rPr>
      </w:pPr>
      <w:r>
        <w:rPr>
          <w:rFonts w:eastAsia="Arial"/>
        </w:rPr>
        <w:t xml:space="preserve">Mit dem </w:t>
      </w:r>
      <w:r w:rsidR="00ED0388">
        <w:rPr>
          <w:rFonts w:eastAsia="Arial"/>
        </w:rPr>
        <w:t>grüne</w:t>
      </w:r>
      <w:r>
        <w:rPr>
          <w:rFonts w:eastAsia="Arial"/>
        </w:rPr>
        <w:t>n</w:t>
      </w:r>
      <w:r w:rsidR="00ED0388">
        <w:rPr>
          <w:rFonts w:eastAsia="Arial"/>
        </w:rPr>
        <w:t xml:space="preserve"> +-Symbol</w:t>
      </w:r>
      <w:r w:rsidR="00D6515F">
        <w:rPr>
          <w:rFonts w:eastAsia="Arial"/>
        </w:rPr>
        <w:t xml:space="preserve"> rechts unten</w:t>
      </w:r>
      <w:r>
        <w:rPr>
          <w:rFonts w:eastAsia="Arial"/>
        </w:rPr>
        <w:t xml:space="preserve"> erstellen Sie neue Ordner</w:t>
      </w:r>
      <w:r w:rsidR="00ED0388">
        <w:rPr>
          <w:rFonts w:eastAsia="Arial"/>
        </w:rPr>
        <w:t>.</w:t>
      </w:r>
    </w:p>
    <w:p w14:paraId="04249FFA" w14:textId="77777777" w:rsidR="00A30075" w:rsidRDefault="00A30075" w:rsidP="00D6515F">
      <w:pPr>
        <w:rPr>
          <w:rFonts w:eastAsia="Arial"/>
        </w:rPr>
      </w:pPr>
    </w:p>
    <w:p w14:paraId="7D447F50" w14:textId="6C637B8B" w:rsidR="00A30075" w:rsidRDefault="00A30075" w:rsidP="00A30075">
      <w:pPr>
        <w:keepNext/>
        <w:keepLines/>
        <w:rPr>
          <w:rFonts w:eastAsia="Arial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736064" behindDoc="0" locked="0" layoutInCell="1" allowOverlap="1" wp14:anchorId="0C25338E" wp14:editId="0FC1A343">
            <wp:simplePos x="0" y="0"/>
            <wp:positionH relativeFrom="column">
              <wp:posOffset>21590</wp:posOffset>
            </wp:positionH>
            <wp:positionV relativeFrom="paragraph">
              <wp:posOffset>98425</wp:posOffset>
            </wp:positionV>
            <wp:extent cx="2524279" cy="784860"/>
            <wp:effectExtent l="19050" t="19050" r="28575" b="15240"/>
            <wp:wrapSquare wrapText="bothSides"/>
            <wp:docPr id="202" name="Grafi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279" cy="78486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"/>
        </w:rPr>
        <w:t>Tippen Sie einen Namen für den Ordner in die blaue Zeile.</w:t>
      </w:r>
      <w:r>
        <w:rPr>
          <w:rFonts w:eastAsia="Arial"/>
        </w:rPr>
        <w:br/>
        <w:t>Bestätigen Sie dann mit OK.</w:t>
      </w:r>
    </w:p>
    <w:p w14:paraId="354CC84B" w14:textId="77777777" w:rsidR="00A30075" w:rsidRDefault="00D6515F" w:rsidP="00A30075">
      <w:pPr>
        <w:keepNext/>
        <w:keepLines/>
        <w:rPr>
          <w:rFonts w:eastAsia="Arial"/>
        </w:rPr>
      </w:pPr>
      <w:r>
        <w:rPr>
          <w:rFonts w:eastAsia="Arial"/>
        </w:rPr>
        <w:t xml:space="preserve"> </w:t>
      </w:r>
    </w:p>
    <w:p w14:paraId="5173F4F7" w14:textId="77777777" w:rsidR="00A30075" w:rsidRDefault="00A30075" w:rsidP="00D6515F">
      <w:pPr>
        <w:rPr>
          <w:rFonts w:eastAsia="Arial"/>
        </w:rPr>
      </w:pPr>
    </w:p>
    <w:p w14:paraId="3B616DE3" w14:textId="6415F9A7" w:rsidR="00D6515F" w:rsidRDefault="00A30075" w:rsidP="00C2363C">
      <w:pPr>
        <w:keepNext/>
        <w:keepLines/>
        <w:rPr>
          <w:rFonts w:eastAsia="Arial"/>
        </w:rPr>
      </w:pPr>
      <w:r>
        <w:rPr>
          <w:rFonts w:eastAsia="Arial"/>
        </w:rPr>
        <w:t>Um wieder zur Ordneransicht zurückzukehren, tippen Sie in der blauen Leiste oben auf „Ordnereinstellungen“.</w:t>
      </w:r>
    </w:p>
    <w:p w14:paraId="09843200" w14:textId="7A583D9F" w:rsidR="00A30075" w:rsidRDefault="00A30075" w:rsidP="00C2363C">
      <w:pPr>
        <w:keepNext/>
        <w:keepLines/>
        <w:rPr>
          <w:rFonts w:eastAsia="Arial"/>
        </w:rPr>
      </w:pPr>
      <w:r>
        <w:rPr>
          <w:noProof/>
          <w:lang w:val="de-AT" w:eastAsia="de-AT"/>
        </w:rPr>
        <w:drawing>
          <wp:inline distT="0" distB="0" distL="0" distR="0" wp14:anchorId="2640E42A" wp14:editId="46E316BD">
            <wp:extent cx="2125980" cy="470945"/>
            <wp:effectExtent l="0" t="0" r="7620" b="5715"/>
            <wp:docPr id="203" name="Grafi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41934" cy="47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F77FB" w14:textId="4C0F18D9" w:rsidR="00A30075" w:rsidRDefault="00A30075" w:rsidP="00A30075">
      <w:pPr>
        <w:rPr>
          <w:rFonts w:eastAsia="Arial"/>
        </w:rPr>
      </w:pPr>
    </w:p>
    <w:p w14:paraId="3A20FB00" w14:textId="4F0B38B2" w:rsidR="005552BF" w:rsidRDefault="005552BF" w:rsidP="004D2714">
      <w:pPr>
        <w:pStyle w:val="berschrift2"/>
        <w:keepNext/>
        <w:keepLines/>
      </w:pPr>
      <w:bookmarkStart w:id="6" w:name="_Ref88142060"/>
      <w:r>
        <w:lastRenderedPageBreak/>
        <w:t>Nach bestimmten E-Mails suchen</w:t>
      </w:r>
      <w:bookmarkEnd w:id="6"/>
    </w:p>
    <w:p w14:paraId="1E49F835" w14:textId="07684E94" w:rsidR="005552BF" w:rsidRDefault="005552BF" w:rsidP="004D2714">
      <w:pPr>
        <w:keepNext/>
        <w:keepLines/>
      </w:pPr>
      <w:r>
        <w:t xml:space="preserve">Manchmal suchen Sie nach einer Information und wissen nicht mehr genau, in welcher E-Mail diese </w:t>
      </w:r>
      <w:r w:rsidR="00336CEA">
        <w:t>Information stand</w:t>
      </w:r>
      <w:r>
        <w:t>.</w:t>
      </w:r>
      <w:r w:rsidRPr="00BB3275">
        <w:t xml:space="preserve"> </w:t>
      </w:r>
      <w:r>
        <w:t>Wenn Sie nach einer solchen E-Mail suchen, hilft Ihnen die Suchfunktion.</w:t>
      </w:r>
    </w:p>
    <w:p w14:paraId="16C3CE7E" w14:textId="7090D1BA" w:rsidR="005552BF" w:rsidRDefault="005552BF" w:rsidP="005552BF">
      <w:r>
        <w:t xml:space="preserve">Mit der Suchfunktion durchsucht die </w:t>
      </w:r>
      <w:r w:rsidR="000041C1">
        <w:t>GMX</w:t>
      </w:r>
      <w:r w:rsidR="00C22887">
        <w:t>-</w:t>
      </w:r>
      <w:r>
        <w:t xml:space="preserve">App alle E-Mails nach den von Ihnen eingegebenen Wörtern. Die App sucht in den E-Mail-Adressen, den „Betreff“-Zeilen und im Inhalt der E-Mails. Das Ergebnis </w:t>
      </w:r>
      <w:r w:rsidR="00C22887">
        <w:t xml:space="preserve">wird </w:t>
      </w:r>
      <w:r>
        <w:t>als Liste mit allen E-Mails angezeigt, in denen dieses Wort vorkommt.</w:t>
      </w:r>
    </w:p>
    <w:p w14:paraId="70D564F4" w14:textId="39FCBD3D" w:rsidR="005552BF" w:rsidRDefault="005552BF" w:rsidP="005552BF">
      <w:r>
        <w:t>Das heißt, wenn Sie z. B. den Namen „Andrea“ als Suche eingeben, wird Ihnen eine Liste mit E-Mails angezeigt, in denen „Andrea“ in einer E-Mail-Adresse oder im Betreff oder auch im Inhalt einer Nachricht</w:t>
      </w:r>
      <w:r w:rsidR="00336CEA">
        <w:t xml:space="preserve"> enthalten ist</w:t>
      </w:r>
      <w:r>
        <w:t>. Gleiches gilt für Ortsnamen, aber auch für jedes andere Wort.</w:t>
      </w:r>
    </w:p>
    <w:p w14:paraId="311E2481" w14:textId="75ED61D3" w:rsidR="000041C1" w:rsidRDefault="000041C1" w:rsidP="000041C1">
      <w:r>
        <w:t>Sie können die Suchfunktion von jedem Ablageordner aus nutzen. Die App durchsucht alle E-Mails in allen Ordnern außer dem „Gelöscht“-Ordner.</w:t>
      </w:r>
    </w:p>
    <w:p w14:paraId="48C5D5C9" w14:textId="77777777" w:rsidR="000041C1" w:rsidRDefault="000041C1" w:rsidP="005552BF"/>
    <w:p w14:paraId="13394376" w14:textId="2E095557" w:rsidR="005552BF" w:rsidRDefault="005552BF" w:rsidP="005552BF">
      <w:r>
        <w:t xml:space="preserve">Öffnen Sie die </w:t>
      </w:r>
      <w:r w:rsidR="000041C1">
        <w:t>GMX</w:t>
      </w:r>
      <w:r>
        <w:t xml:space="preserve">-App. </w:t>
      </w:r>
    </w:p>
    <w:p w14:paraId="3BB2F849" w14:textId="46367A35" w:rsidR="000041C1" w:rsidRDefault="000041C1" w:rsidP="000041C1">
      <w:pPr>
        <w:keepNext/>
        <w:keepLines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B027C4" wp14:editId="55FCC31E">
                <wp:simplePos x="0" y="0"/>
                <wp:positionH relativeFrom="column">
                  <wp:posOffset>3103245</wp:posOffset>
                </wp:positionH>
                <wp:positionV relativeFrom="paragraph">
                  <wp:posOffset>273685</wp:posOffset>
                </wp:positionV>
                <wp:extent cx="45719" cy="468630"/>
                <wp:effectExtent l="57150" t="19050" r="50165" b="45720"/>
                <wp:wrapNone/>
                <wp:docPr id="10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686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849026" id="Gerade Verbindung mit Pfeil 10" o:spid="_x0000_s1026" type="#_x0000_t32" style="position:absolute;margin-left:244.35pt;margin-top:21.55pt;width:3.6pt;height:36.9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" strokecolor="#936" strokeweight="2.25pt">
                <v:stroke endarrow="block"/>
              </v:shape>
            </w:pict>
          </mc:Fallback>
        </mc:AlternateContent>
      </w:r>
      <w:r>
        <w:t xml:space="preserve">Die Suchfunktion steckt hinter dem Symbol Lupe in der blauen Zeile oben. </w:t>
      </w:r>
    </w:p>
    <w:p w14:paraId="547DC6BC" w14:textId="2B36A889" w:rsidR="005552BF" w:rsidRDefault="000041C1" w:rsidP="000041C1">
      <w:pPr>
        <w:keepNext/>
        <w:keepLines/>
      </w:pPr>
      <w:r>
        <w:rPr>
          <w:noProof/>
          <w:lang w:val="de-AT" w:eastAsia="de-AT"/>
        </w:rPr>
        <w:drawing>
          <wp:inline distT="0" distB="0" distL="0" distR="0" wp14:anchorId="6AEC678C" wp14:editId="48773389">
            <wp:extent cx="3876675" cy="885825"/>
            <wp:effectExtent l="19050" t="19050" r="28575" b="2857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885825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783DEB84" w14:textId="634AB2B6" w:rsidR="005552BF" w:rsidRDefault="005552BF" w:rsidP="000041C1"/>
    <w:p w14:paraId="43B6CCF4" w14:textId="195FA288" w:rsidR="000041C1" w:rsidRDefault="000041C1" w:rsidP="000041C1"/>
    <w:p w14:paraId="477B3796" w14:textId="52084054" w:rsidR="00BF0923" w:rsidRDefault="00BF0923" w:rsidP="00BF0923">
      <w:pPr>
        <w:keepNext/>
        <w:keepLines/>
      </w:pPr>
      <w:r>
        <w:lastRenderedPageBreak/>
        <w:t xml:space="preserve">Ein neues Fenster öffnet sich und die Bildschirmtastatur wird angezeigt. </w:t>
      </w:r>
    </w:p>
    <w:p w14:paraId="39B68152" w14:textId="2BD39C8D" w:rsidR="00BF0923" w:rsidRDefault="00BF0923" w:rsidP="00BF0923">
      <w:pPr>
        <w:keepNext/>
        <w:keepLines/>
      </w:pPr>
      <w:r>
        <w:rPr>
          <w:noProof/>
          <w:lang w:val="de-AT" w:eastAsia="de-AT"/>
        </w:rPr>
        <w:drawing>
          <wp:anchor distT="0" distB="0" distL="114300" distR="114300" simplePos="0" relativeHeight="251747328" behindDoc="0" locked="0" layoutInCell="1" allowOverlap="1" wp14:anchorId="24458A75" wp14:editId="05DBC671">
            <wp:simplePos x="0" y="0"/>
            <wp:positionH relativeFrom="column">
              <wp:posOffset>20320</wp:posOffset>
            </wp:positionH>
            <wp:positionV relativeFrom="paragraph">
              <wp:posOffset>19050</wp:posOffset>
            </wp:positionV>
            <wp:extent cx="1782445" cy="3175000"/>
            <wp:effectExtent l="19050" t="19050" r="27305" b="2540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317500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2D5E4" w14:textId="5085B8F3" w:rsidR="000041C1" w:rsidRDefault="000041C1" w:rsidP="00BF0923">
      <w:pPr>
        <w:keepNext/>
        <w:keepLines/>
      </w:pPr>
    </w:p>
    <w:p w14:paraId="14A33322" w14:textId="1C909870" w:rsidR="00BF0923" w:rsidRDefault="00BF0923" w:rsidP="00BF0923">
      <w:pPr>
        <w:keepNext/>
        <w:keepLines/>
      </w:pPr>
    </w:p>
    <w:p w14:paraId="53ED5466" w14:textId="3895914F" w:rsidR="00BF0923" w:rsidRDefault="00BF0923" w:rsidP="00BF0923">
      <w:pPr>
        <w:keepNext/>
        <w:keepLines/>
      </w:pPr>
      <w:r>
        <w:t xml:space="preserve">Tippen Sie Ihr Suchwort auf der Tastatur ein. </w:t>
      </w:r>
    </w:p>
    <w:p w14:paraId="52CBBDF9" w14:textId="628B5B6A" w:rsidR="00BF0923" w:rsidRDefault="00BF0923" w:rsidP="00BF0923">
      <w:pPr>
        <w:keepNext/>
        <w:keepLines/>
      </w:pPr>
      <w:r>
        <w:t>Zum Start der Suche tippen Sie auf „OK“.</w:t>
      </w:r>
    </w:p>
    <w:p w14:paraId="7A812342" w14:textId="1901D7F7" w:rsidR="005552BF" w:rsidRDefault="00BF0923" w:rsidP="00BF0923">
      <w:pPr>
        <w:keepNext/>
        <w:keepLines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AD2B07B" wp14:editId="489CDD55">
                <wp:simplePos x="0" y="0"/>
                <wp:positionH relativeFrom="column">
                  <wp:posOffset>1664970</wp:posOffset>
                </wp:positionH>
                <wp:positionV relativeFrom="paragraph">
                  <wp:posOffset>6350</wp:posOffset>
                </wp:positionV>
                <wp:extent cx="2844800" cy="1663700"/>
                <wp:effectExtent l="38100" t="19050" r="12700" b="50800"/>
                <wp:wrapNone/>
                <wp:docPr id="323" name="Gerade Verbindung mit Pfeil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4800" cy="1663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DE8289" id="Gerade Verbindung mit Pfeil 323" o:spid="_x0000_s1026" type="#_x0000_t32" style="position:absolute;margin-left:131.1pt;margin-top:.5pt;width:224pt;height:131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" strokecolor="#936" strokeweight="2.25pt">
                <v:stroke endarrow="block"/>
              </v:shape>
            </w:pict>
          </mc:Fallback>
        </mc:AlternateContent>
      </w:r>
    </w:p>
    <w:p w14:paraId="75654153" w14:textId="7252439C" w:rsidR="005552BF" w:rsidRDefault="005552BF" w:rsidP="00BF0923">
      <w:pPr>
        <w:keepNext/>
        <w:keepLines/>
      </w:pPr>
    </w:p>
    <w:p w14:paraId="4887FEE5" w14:textId="1C4E83C4" w:rsidR="005552BF" w:rsidRDefault="005552BF" w:rsidP="005552BF">
      <w:pPr>
        <w:keepNext/>
        <w:keepLines/>
      </w:pPr>
    </w:p>
    <w:p w14:paraId="244A66D8" w14:textId="3BDF59C7" w:rsidR="005552BF" w:rsidRDefault="005552BF" w:rsidP="005552BF">
      <w:pPr>
        <w:keepNext/>
        <w:keepLines/>
      </w:pPr>
    </w:p>
    <w:p w14:paraId="1F8CCA1C" w14:textId="2D654BE6" w:rsidR="00BF0923" w:rsidRDefault="00BF0923" w:rsidP="005552BF">
      <w:pPr>
        <w:keepNext/>
        <w:keepLines/>
      </w:pPr>
    </w:p>
    <w:p w14:paraId="18529E1B" w14:textId="652D2438" w:rsidR="00BF0923" w:rsidRDefault="00BF0923" w:rsidP="005552BF">
      <w:pPr>
        <w:keepNext/>
        <w:keepLines/>
      </w:pPr>
    </w:p>
    <w:p w14:paraId="41222635" w14:textId="7C5BA414" w:rsidR="00BF0923" w:rsidRDefault="00BF0923" w:rsidP="005552BF">
      <w:pPr>
        <w:keepNext/>
        <w:keepLines/>
      </w:pPr>
    </w:p>
    <w:p w14:paraId="5558232A" w14:textId="7BDA4F71" w:rsidR="005552BF" w:rsidRDefault="00C22887" w:rsidP="00F530B5">
      <w:r>
        <w:t xml:space="preserve">GMX </w:t>
      </w:r>
      <w:r w:rsidR="005552BF">
        <w:t xml:space="preserve">zeigt Ihnen nun eine Liste mit E-Mails, in denen das gesuchte Wort vorkommt. Die Stelle, </w:t>
      </w:r>
      <w:r w:rsidR="00F530B5">
        <w:t>an der</w:t>
      </w:r>
      <w:r w:rsidR="005552BF">
        <w:t xml:space="preserve"> das Wort vorkommt, ist markiert.</w:t>
      </w:r>
    </w:p>
    <w:p w14:paraId="7CFD152D" w14:textId="023F21CB" w:rsidR="005552BF" w:rsidRDefault="005552BF" w:rsidP="00F530B5">
      <w:r>
        <w:t>Hier sehen Sie das Beispiel von einer Suche nach dem Wort „</w:t>
      </w:r>
      <w:r w:rsidR="00BF0923">
        <w:t>Befund</w:t>
      </w:r>
      <w:r>
        <w:t>“:</w:t>
      </w:r>
    </w:p>
    <w:p w14:paraId="0664EE37" w14:textId="3B827F01" w:rsidR="005552BF" w:rsidRDefault="00C47D3F" w:rsidP="00F530B5"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AFF091" wp14:editId="7894DF15">
                <wp:simplePos x="0" y="0"/>
                <wp:positionH relativeFrom="column">
                  <wp:posOffset>246380</wp:posOffset>
                </wp:positionH>
                <wp:positionV relativeFrom="paragraph">
                  <wp:posOffset>386715</wp:posOffset>
                </wp:positionV>
                <wp:extent cx="1421130" cy="393700"/>
                <wp:effectExtent l="19050" t="57150" r="7620" b="25400"/>
                <wp:wrapNone/>
                <wp:docPr id="16" name="Gerade Verbindung mit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1130" cy="393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0F0F11" id="Gerade Verbindung mit Pfeil 16" o:spid="_x0000_s1026" type="#_x0000_t32" style="position:absolute;margin-left:19.4pt;margin-top:30.45pt;width:111.9pt;height:31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" strokecolor="#936" strokeweight="2.25pt">
                <v:stroke endarrow="block"/>
              </v:shape>
            </w:pict>
          </mc:Fallback>
        </mc:AlternateContent>
      </w:r>
      <w:r w:rsidR="00BF0923">
        <w:rPr>
          <w:noProof/>
          <w:lang w:val="de-AT" w:eastAsia="de-AT"/>
        </w:rPr>
        <w:drawing>
          <wp:anchor distT="0" distB="0" distL="114300" distR="114300" simplePos="0" relativeHeight="251749376" behindDoc="0" locked="0" layoutInCell="1" allowOverlap="1" wp14:anchorId="2BF8B197" wp14:editId="11110664">
            <wp:simplePos x="0" y="0"/>
            <wp:positionH relativeFrom="column">
              <wp:posOffset>17780</wp:posOffset>
            </wp:positionH>
            <wp:positionV relativeFrom="paragraph">
              <wp:posOffset>89535</wp:posOffset>
            </wp:positionV>
            <wp:extent cx="1535430" cy="1024890"/>
            <wp:effectExtent l="19050" t="19050" r="26670" b="2286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82"/>
                    <a:stretch/>
                  </pic:blipFill>
                  <pic:spPr bwMode="auto">
                    <a:xfrm>
                      <a:off x="0" y="0"/>
                      <a:ext cx="1535430" cy="10248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993366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2BF">
        <w:t>Wenn Sie auf eine der E-Mails aus der Liste tippen, wird die E-Mail geöffnet und Sie können sie bearbeiten.</w:t>
      </w:r>
    </w:p>
    <w:p w14:paraId="65F4D627" w14:textId="00F63D55" w:rsidR="005552BF" w:rsidRDefault="005552BF" w:rsidP="00F530B5">
      <w:r>
        <w:t xml:space="preserve">Um wieder zurück zum </w:t>
      </w:r>
      <w:r w:rsidR="009F5CFA">
        <w:t>Ordner</w:t>
      </w:r>
      <w:r>
        <w:t xml:space="preserve"> zu gelangen, tippen Sie links oben auf den Pfeil nach links.</w:t>
      </w:r>
    </w:p>
    <w:p w14:paraId="46D5A3F3" w14:textId="42C3A14F" w:rsidR="00F530B5" w:rsidRDefault="00F530B5" w:rsidP="00F530B5"/>
    <w:p w14:paraId="217EC84E" w14:textId="77777777" w:rsidR="001440FB" w:rsidRDefault="001440FB" w:rsidP="00F530B5"/>
    <w:p w14:paraId="0A7FCEAB" w14:textId="5EB00363" w:rsidR="005552BF" w:rsidRDefault="005552BF" w:rsidP="001440FB">
      <w:pPr>
        <w:keepNext/>
        <w:keepLines/>
      </w:pPr>
      <w:r>
        <w:lastRenderedPageBreak/>
        <w:t>Unten</w:t>
      </w:r>
      <w:bookmarkStart w:id="7" w:name="_GoBack"/>
      <w:bookmarkEnd w:id="7"/>
      <w:r>
        <w:t xml:space="preserve"> sehen Sie das Ergebnis einer nicht erfolgreichen Suche. </w:t>
      </w:r>
    </w:p>
    <w:p w14:paraId="0B918102" w14:textId="0A203A98" w:rsidR="009F5CFA" w:rsidRDefault="009F5CFA" w:rsidP="001440FB">
      <w:pPr>
        <w:keepNext/>
        <w:keepLines/>
      </w:pPr>
      <w:r>
        <w:rPr>
          <w:noProof/>
          <w:lang w:val="de-AT" w:eastAsia="de-AT"/>
        </w:rPr>
        <w:drawing>
          <wp:anchor distT="0" distB="0" distL="114300" distR="114300" simplePos="0" relativeHeight="251753472" behindDoc="0" locked="0" layoutInCell="1" allowOverlap="1" wp14:anchorId="494FB5A9" wp14:editId="2CFCAAA8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1778000" cy="2449361"/>
            <wp:effectExtent l="19050" t="19050" r="12700" b="27305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449361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C70CB" w14:textId="11747D6A" w:rsidR="00C47D3F" w:rsidRDefault="00C47D3F" w:rsidP="001440FB">
      <w:pPr>
        <w:keepNext/>
        <w:keepLines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B1F553" wp14:editId="5F1749B0">
                <wp:simplePos x="0" y="0"/>
                <wp:positionH relativeFrom="column">
                  <wp:posOffset>318770</wp:posOffset>
                </wp:positionH>
                <wp:positionV relativeFrom="paragraph">
                  <wp:posOffset>107950</wp:posOffset>
                </wp:positionV>
                <wp:extent cx="2705100" cy="711200"/>
                <wp:effectExtent l="0" t="76200" r="19050" b="31750"/>
                <wp:wrapNone/>
                <wp:docPr id="328" name="Gerade Verbindung mit Pfeil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05100" cy="711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2A6E56" id="Gerade Verbindung mit Pfeil 328" o:spid="_x0000_s1026" type="#_x0000_t32" style="position:absolute;margin-left:25.1pt;margin-top:8.5pt;width:213pt;height:56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" strokecolor="#936" strokeweight="2.25pt">
                <v:stroke endarrow="block"/>
              </v:shape>
            </w:pict>
          </mc:Fallback>
        </mc:AlternateContent>
      </w:r>
      <w:r>
        <w:t>In diesem Fall gibt es keine E-Mail mit dem Wort „</w:t>
      </w:r>
      <w:proofErr w:type="spellStart"/>
      <w:r>
        <w:t>linz</w:t>
      </w:r>
      <w:proofErr w:type="spellEnd"/>
      <w:r>
        <w:t>“.</w:t>
      </w:r>
    </w:p>
    <w:p w14:paraId="10B674EF" w14:textId="6C6DC98A" w:rsidR="009F5CFA" w:rsidRDefault="009F5CFA" w:rsidP="001440FB">
      <w:pPr>
        <w:keepNext/>
        <w:keepLines/>
      </w:pPr>
    </w:p>
    <w:p w14:paraId="4AD9B296" w14:textId="77777777" w:rsidR="00C47D3F" w:rsidRDefault="00C47D3F" w:rsidP="001440FB">
      <w:pPr>
        <w:keepNext/>
        <w:keepLines/>
      </w:pPr>
    </w:p>
    <w:p w14:paraId="65FE6082" w14:textId="64C2EBA2" w:rsidR="005552BF" w:rsidRDefault="009F5CFA" w:rsidP="001440FB">
      <w:pPr>
        <w:keepNext/>
        <w:keepLines/>
      </w:pPr>
      <w:r>
        <w:t xml:space="preserve">Um wieder zurück zum Ordner zu gelangen, tippen Sie links oben auf den Pfeil nach links. </w:t>
      </w:r>
      <w:r w:rsidR="005552BF">
        <w:t>Dann können Sie eine neue Suche starten.</w:t>
      </w:r>
    </w:p>
    <w:p w14:paraId="6AC948C5" w14:textId="77777777" w:rsidR="005552BF" w:rsidRDefault="005552BF" w:rsidP="00F530B5"/>
    <w:p w14:paraId="05B47126" w14:textId="77777777" w:rsidR="005552BF" w:rsidRPr="005552BF" w:rsidRDefault="005552BF" w:rsidP="00F530B5">
      <w:pPr>
        <w:rPr>
          <w:rFonts w:eastAsia="Arial"/>
        </w:rPr>
      </w:pPr>
    </w:p>
    <w:p w14:paraId="28E80CF0" w14:textId="77777777" w:rsidR="00C47D3F" w:rsidRDefault="00C47D3F" w:rsidP="00F530B5">
      <w:pPr>
        <w:rPr>
          <w:rFonts w:eastAsia="Arial"/>
          <w:b/>
          <w:i/>
          <w:szCs w:val="24"/>
        </w:rPr>
      </w:pPr>
    </w:p>
    <w:sectPr w:rsidR="00C47D3F" w:rsidSect="000C3ADB">
      <w:headerReference w:type="default" r:id="rId50"/>
      <w:footerReference w:type="default" r:id="rId51"/>
      <w:headerReference w:type="first" r:id="rId52"/>
      <w:footerReference w:type="first" r:id="rId53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7BEC3B" w14:textId="77777777" w:rsidR="00C13938" w:rsidRDefault="00C13938" w:rsidP="00F759F3">
      <w:r>
        <w:separator/>
      </w:r>
    </w:p>
  </w:endnote>
  <w:endnote w:type="continuationSeparator" w:id="0">
    <w:p w14:paraId="728DED37" w14:textId="77777777" w:rsidR="00C13938" w:rsidRDefault="00C13938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6FC88" w14:textId="77777777" w:rsidR="00CA2880" w:rsidRPr="00DC18C9" w:rsidRDefault="00CA2880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791981B">
              <wp:simplePos x="0" y="0"/>
              <wp:positionH relativeFrom="column">
                <wp:posOffset>5347970</wp:posOffset>
              </wp:positionH>
              <wp:positionV relativeFrom="paragraph">
                <wp:posOffset>-258445</wp:posOffset>
              </wp:positionV>
              <wp:extent cx="701040" cy="661585"/>
              <wp:effectExtent l="0" t="0" r="3810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40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B934" w14:textId="77777777" w:rsidR="00CA2880" w:rsidRPr="00F759F3" w:rsidRDefault="00CA2880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8A1BF80" w14:textId="668FCF9A" w:rsidR="00CA2880" w:rsidRPr="00F759F3" w:rsidRDefault="00CA2880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1440FB">
                              <w:rPr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1440FB">
                              <w:rPr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722274" id="Gruppieren 241" o:spid="_x0000_s1033" style="position:absolute;margin-left:421.1pt;margin-top:-20.35pt;width:55.2pt;height:52.1pt;z-index:251656704;mso-width-relative:margin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3E4B934" w14:textId="77777777" w:rsidR="00CA2880" w:rsidRPr="00F759F3" w:rsidRDefault="00CA2880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8A1BF80" w14:textId="668FCF9A" w:rsidR="00CA2880" w:rsidRPr="00F759F3" w:rsidRDefault="00CA2880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1440FB">
                        <w:rPr>
                          <w:noProof/>
                          <w:sz w:val="18"/>
                          <w:szCs w:val="18"/>
                        </w:rPr>
                        <w:t>15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1440FB">
                        <w:rPr>
                          <w:noProof/>
                          <w:sz w:val="18"/>
                          <w:szCs w:val="18"/>
                        </w:rPr>
                        <w:t>15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35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EA72D" w14:textId="36A60991" w:rsidR="00CA2880" w:rsidRPr="00DC18C9" w:rsidRDefault="00CA2880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2BD0248F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571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571"/>
                        <a:chOff x="0" y="34506"/>
                        <a:chExt cx="5892368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C9F7" w14:textId="77777777" w:rsidR="00CA2880" w:rsidRPr="00F759F3" w:rsidRDefault="00CA2880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A3BED5C" w14:textId="78D639C9" w:rsidR="00CA2880" w:rsidRPr="00F759F3" w:rsidRDefault="00CA2880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1440FB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1440FB">
                              <w:rPr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115607" cy="343640"/>
                          <a:chOff x="53163" y="10384"/>
                          <a:chExt cx="511583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36094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C94FB" w14:textId="25F6640A" w:rsidR="00CA2880" w:rsidRPr="00F759F3" w:rsidRDefault="00CA2880" w:rsidP="00252271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721AF">
                                <w:rPr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C721AF">
                                <w:rPr>
                                  <w:sz w:val="16"/>
                                  <w:szCs w:val="16"/>
                                </w:rPr>
                                <w:t xml:space="preserve"> Stiftinger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, C. Voetter</w:t>
                              </w:r>
                              <w:r w:rsidRPr="00C721AF">
                                <w:rPr>
                                  <w:sz w:val="16"/>
                                  <w:szCs w:val="16"/>
                                </w:rPr>
                                <w:t>/Bildungszentrum Saalfelden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1A8CBC3" w14:textId="3BC32C05" w:rsidR="00CA2880" w:rsidRPr="00F759F3" w:rsidRDefault="00CA2880" w:rsidP="008F317E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36" style="position:absolute;margin-left:-.1pt;margin-top:-.55pt;width:463.95pt;height:52.15pt;z-index:251657728;mso-position-horizontal-relative:margin;mso-width-relative:margin;mso-height-relative:margin" coordorigin=",345" coordsize="58923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FE7C9F7" w14:textId="77777777" w:rsidR="00CA2880" w:rsidRPr="00F759F3" w:rsidRDefault="00CA2880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A3BED5C" w14:textId="78D639C9" w:rsidR="00CA2880" w:rsidRPr="00F759F3" w:rsidRDefault="00CA2880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1440FB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1440FB">
                        <w:rPr>
                          <w:noProof/>
                          <w:sz w:val="18"/>
                          <w:szCs w:val="18"/>
                        </w:rPr>
                        <w:t>15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8" style="position:absolute;left:431;top:3534;width:51156;height:3436" coordorigin="531,103" coordsize="51158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_x0000_s1039" type="#_x0000_t202" style="position:absolute;left:8080;top:103;width:43609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497C94FB" w14:textId="25F6640A" w:rsidR="00CA2880" w:rsidRPr="00F759F3" w:rsidRDefault="00CA2880" w:rsidP="00252271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  <w:r w:rsidRPr="00C721AF"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  <w:r w:rsidRPr="00C721AF">
                          <w:rPr>
                            <w:sz w:val="16"/>
                            <w:szCs w:val="16"/>
                          </w:rPr>
                          <w:t xml:space="preserve"> Stiftinger</w:t>
                        </w:r>
                        <w:r>
                          <w:rPr>
                            <w:sz w:val="16"/>
                            <w:szCs w:val="16"/>
                          </w:rPr>
                          <w:t>, C. Voetter</w:t>
                        </w:r>
                        <w:r w:rsidRPr="00C721AF">
                          <w:rPr>
                            <w:sz w:val="16"/>
                            <w:szCs w:val="16"/>
                          </w:rPr>
                          <w:t>/Bildungszentrum Saalfelden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51A8CBC3" w14:textId="3BC32C05" w:rsidR="00CA2880" w:rsidRPr="00F759F3" w:rsidRDefault="00CA2880" w:rsidP="008F317E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40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6" o:title=""/>
                  <v:path arrowok="t"/>
                </v:shape>
              </v:group>
              <v:line id="Gerader Verbinder 238" o:spid="_x0000_s1041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42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9047FC" w14:textId="77777777" w:rsidR="00CA2880" w:rsidRDefault="00CA288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D185DB" w14:textId="77777777" w:rsidR="00C13938" w:rsidRDefault="00C13938" w:rsidP="00F759F3">
      <w:r>
        <w:separator/>
      </w:r>
    </w:p>
  </w:footnote>
  <w:footnote w:type="continuationSeparator" w:id="0">
    <w:p w14:paraId="56ED050B" w14:textId="77777777" w:rsidR="00C13938" w:rsidRDefault="00C13938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690B41" w14:textId="77777777" w:rsidR="00CA2880" w:rsidRDefault="00CA2880" w:rsidP="00577103">
    <w:pPr>
      <w:pStyle w:val="KeinLeerraum"/>
      <w:tabs>
        <w:tab w:val="left" w:pos="9356"/>
      </w:tabs>
    </w:pPr>
  </w:p>
  <w:p w14:paraId="51E1A86F" w14:textId="77777777" w:rsidR="00CA2880" w:rsidRDefault="00CA2880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90792C6" w14:textId="77777777" w:rsidR="00CA2880" w:rsidRDefault="00CA2880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827F0" w14:textId="56CCAE87" w:rsidR="00CA2880" w:rsidRDefault="00CA2880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11EA4" w14:textId="6811D912" w:rsidR="00CA2880" w:rsidRDefault="00CA2880" w:rsidP="000C3ADB">
    <w:pPr>
      <w:pStyle w:val="KeinLeerraum"/>
      <w:tabs>
        <w:tab w:val="left" w:pos="9356"/>
      </w:tabs>
      <w:jc w:val="right"/>
    </w:pPr>
  </w:p>
  <w:p w14:paraId="5B916E8A" w14:textId="2B33B7F0" w:rsidR="00CA2880" w:rsidRPr="000C3ADB" w:rsidRDefault="00CA2880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0C1E007B"/>
    <w:multiLevelType w:val="hybridMultilevel"/>
    <w:tmpl w:val="318AC68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A4DFD"/>
    <w:multiLevelType w:val="hybridMultilevel"/>
    <w:tmpl w:val="43822EA0"/>
    <w:lvl w:ilvl="0" w:tplc="0C07000F">
      <w:start w:val="1"/>
      <w:numFmt w:val="decimal"/>
      <w:lvlText w:val="%1."/>
      <w:lvlJc w:val="left"/>
      <w:pPr>
        <w:ind w:left="1505" w:hanging="360"/>
      </w:pPr>
    </w:lvl>
    <w:lvl w:ilvl="1" w:tplc="0C070019" w:tentative="1">
      <w:start w:val="1"/>
      <w:numFmt w:val="lowerLetter"/>
      <w:lvlText w:val="%2."/>
      <w:lvlJc w:val="left"/>
      <w:pPr>
        <w:ind w:left="2225" w:hanging="360"/>
      </w:pPr>
    </w:lvl>
    <w:lvl w:ilvl="2" w:tplc="0C07001B" w:tentative="1">
      <w:start w:val="1"/>
      <w:numFmt w:val="lowerRoman"/>
      <w:lvlText w:val="%3."/>
      <w:lvlJc w:val="right"/>
      <w:pPr>
        <w:ind w:left="2945" w:hanging="180"/>
      </w:pPr>
    </w:lvl>
    <w:lvl w:ilvl="3" w:tplc="0C07000F" w:tentative="1">
      <w:start w:val="1"/>
      <w:numFmt w:val="decimal"/>
      <w:lvlText w:val="%4."/>
      <w:lvlJc w:val="left"/>
      <w:pPr>
        <w:ind w:left="3665" w:hanging="360"/>
      </w:pPr>
    </w:lvl>
    <w:lvl w:ilvl="4" w:tplc="0C070019" w:tentative="1">
      <w:start w:val="1"/>
      <w:numFmt w:val="lowerLetter"/>
      <w:lvlText w:val="%5."/>
      <w:lvlJc w:val="left"/>
      <w:pPr>
        <w:ind w:left="4385" w:hanging="360"/>
      </w:pPr>
    </w:lvl>
    <w:lvl w:ilvl="5" w:tplc="0C07001B" w:tentative="1">
      <w:start w:val="1"/>
      <w:numFmt w:val="lowerRoman"/>
      <w:lvlText w:val="%6."/>
      <w:lvlJc w:val="right"/>
      <w:pPr>
        <w:ind w:left="5105" w:hanging="180"/>
      </w:pPr>
    </w:lvl>
    <w:lvl w:ilvl="6" w:tplc="0C07000F" w:tentative="1">
      <w:start w:val="1"/>
      <w:numFmt w:val="decimal"/>
      <w:lvlText w:val="%7."/>
      <w:lvlJc w:val="left"/>
      <w:pPr>
        <w:ind w:left="5825" w:hanging="360"/>
      </w:pPr>
    </w:lvl>
    <w:lvl w:ilvl="7" w:tplc="0C070019" w:tentative="1">
      <w:start w:val="1"/>
      <w:numFmt w:val="lowerLetter"/>
      <w:lvlText w:val="%8."/>
      <w:lvlJc w:val="left"/>
      <w:pPr>
        <w:ind w:left="6545" w:hanging="360"/>
      </w:pPr>
    </w:lvl>
    <w:lvl w:ilvl="8" w:tplc="0C07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6" w15:restartNumberingAfterBreak="0">
    <w:nsid w:val="55875F2B"/>
    <w:multiLevelType w:val="hybridMultilevel"/>
    <w:tmpl w:val="73064C5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A01176"/>
    <w:multiLevelType w:val="hybridMultilevel"/>
    <w:tmpl w:val="8FCA99EA"/>
    <w:lvl w:ilvl="0" w:tplc="0C07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11"/>
  </w:num>
  <w:num w:numId="4">
    <w:abstractNumId w:val="20"/>
  </w:num>
  <w:num w:numId="5">
    <w:abstractNumId w:val="1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10"/>
  </w:num>
  <w:num w:numId="8">
    <w:abstractNumId w:val="13"/>
  </w:num>
  <w:num w:numId="9">
    <w:abstractNumId w:val="21"/>
  </w:num>
  <w:num w:numId="10">
    <w:abstractNumId w:val="1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2"/>
  </w:num>
  <w:num w:numId="22">
    <w:abstractNumId w:val="17"/>
  </w:num>
  <w:num w:numId="23">
    <w:abstractNumId w:val="15"/>
  </w:num>
  <w:num w:numId="24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93C"/>
    <w:rsid w:val="00000E64"/>
    <w:rsid w:val="000020BB"/>
    <w:rsid w:val="000041C1"/>
    <w:rsid w:val="00005F40"/>
    <w:rsid w:val="000069A9"/>
    <w:rsid w:val="00014C1A"/>
    <w:rsid w:val="000163DA"/>
    <w:rsid w:val="00022130"/>
    <w:rsid w:val="00022F27"/>
    <w:rsid w:val="000235CC"/>
    <w:rsid w:val="00023910"/>
    <w:rsid w:val="00023E66"/>
    <w:rsid w:val="000316FA"/>
    <w:rsid w:val="000326D1"/>
    <w:rsid w:val="00033B67"/>
    <w:rsid w:val="00037AFE"/>
    <w:rsid w:val="00041F68"/>
    <w:rsid w:val="00044431"/>
    <w:rsid w:val="00052228"/>
    <w:rsid w:val="00055C28"/>
    <w:rsid w:val="00056788"/>
    <w:rsid w:val="00057BCB"/>
    <w:rsid w:val="00061FBF"/>
    <w:rsid w:val="00066C7E"/>
    <w:rsid w:val="00067E33"/>
    <w:rsid w:val="000715F1"/>
    <w:rsid w:val="00071683"/>
    <w:rsid w:val="00071B5E"/>
    <w:rsid w:val="000800ED"/>
    <w:rsid w:val="00080B84"/>
    <w:rsid w:val="00083701"/>
    <w:rsid w:val="000847A3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4007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2E71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40FB"/>
    <w:rsid w:val="0014587B"/>
    <w:rsid w:val="00145AD6"/>
    <w:rsid w:val="00151DBA"/>
    <w:rsid w:val="00154DF6"/>
    <w:rsid w:val="00155203"/>
    <w:rsid w:val="00157061"/>
    <w:rsid w:val="001606CA"/>
    <w:rsid w:val="00161355"/>
    <w:rsid w:val="001615BE"/>
    <w:rsid w:val="00164144"/>
    <w:rsid w:val="001649C7"/>
    <w:rsid w:val="0016663C"/>
    <w:rsid w:val="00175C9D"/>
    <w:rsid w:val="00181EF6"/>
    <w:rsid w:val="001849DA"/>
    <w:rsid w:val="001850E9"/>
    <w:rsid w:val="0018604E"/>
    <w:rsid w:val="001912FD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47F0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4AB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464AF"/>
    <w:rsid w:val="00252271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877F2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1757"/>
    <w:rsid w:val="002E2147"/>
    <w:rsid w:val="002E2D1E"/>
    <w:rsid w:val="002E78D7"/>
    <w:rsid w:val="002F216D"/>
    <w:rsid w:val="002F528C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25538"/>
    <w:rsid w:val="003310C0"/>
    <w:rsid w:val="003312EF"/>
    <w:rsid w:val="0033304B"/>
    <w:rsid w:val="00335075"/>
    <w:rsid w:val="0033694C"/>
    <w:rsid w:val="00336CEA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497"/>
    <w:rsid w:val="00372D77"/>
    <w:rsid w:val="00375825"/>
    <w:rsid w:val="00376151"/>
    <w:rsid w:val="00381610"/>
    <w:rsid w:val="00383641"/>
    <w:rsid w:val="00385EE4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B57C5"/>
    <w:rsid w:val="003C0A96"/>
    <w:rsid w:val="003C1616"/>
    <w:rsid w:val="003C27DA"/>
    <w:rsid w:val="003D0DE0"/>
    <w:rsid w:val="003D3297"/>
    <w:rsid w:val="003D53D1"/>
    <w:rsid w:val="003D5CBD"/>
    <w:rsid w:val="003D5E9B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283F"/>
    <w:rsid w:val="004B3150"/>
    <w:rsid w:val="004B77F8"/>
    <w:rsid w:val="004C5F7E"/>
    <w:rsid w:val="004C7EF2"/>
    <w:rsid w:val="004D2714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153"/>
    <w:rsid w:val="004F5A54"/>
    <w:rsid w:val="00501DFC"/>
    <w:rsid w:val="0050367A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2BF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2ACD"/>
    <w:rsid w:val="00573BE7"/>
    <w:rsid w:val="00575138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385B"/>
    <w:rsid w:val="005F47D0"/>
    <w:rsid w:val="006059A3"/>
    <w:rsid w:val="00612156"/>
    <w:rsid w:val="006127C4"/>
    <w:rsid w:val="00612DEE"/>
    <w:rsid w:val="00613694"/>
    <w:rsid w:val="00613810"/>
    <w:rsid w:val="00621D2F"/>
    <w:rsid w:val="00621E20"/>
    <w:rsid w:val="00624158"/>
    <w:rsid w:val="00624B20"/>
    <w:rsid w:val="0062534A"/>
    <w:rsid w:val="006272FE"/>
    <w:rsid w:val="00627CE0"/>
    <w:rsid w:val="006342CD"/>
    <w:rsid w:val="00636B73"/>
    <w:rsid w:val="006437DE"/>
    <w:rsid w:val="00643C3C"/>
    <w:rsid w:val="00644EA4"/>
    <w:rsid w:val="00646918"/>
    <w:rsid w:val="0064744B"/>
    <w:rsid w:val="00652668"/>
    <w:rsid w:val="00653B4C"/>
    <w:rsid w:val="00654C32"/>
    <w:rsid w:val="006560D7"/>
    <w:rsid w:val="00656A19"/>
    <w:rsid w:val="00656F66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3C10"/>
    <w:rsid w:val="006A63E9"/>
    <w:rsid w:val="006A730C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D7F56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07E6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27CC"/>
    <w:rsid w:val="007554F1"/>
    <w:rsid w:val="00755D8E"/>
    <w:rsid w:val="007614F9"/>
    <w:rsid w:val="00764299"/>
    <w:rsid w:val="00764889"/>
    <w:rsid w:val="0076583C"/>
    <w:rsid w:val="007672B4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530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2E0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00E"/>
    <w:rsid w:val="008634F0"/>
    <w:rsid w:val="00863E79"/>
    <w:rsid w:val="00865539"/>
    <w:rsid w:val="00867268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1710"/>
    <w:rsid w:val="008A36ED"/>
    <w:rsid w:val="008A4356"/>
    <w:rsid w:val="008A5D3E"/>
    <w:rsid w:val="008A6C32"/>
    <w:rsid w:val="008A7897"/>
    <w:rsid w:val="008A7D69"/>
    <w:rsid w:val="008B147D"/>
    <w:rsid w:val="008B1B15"/>
    <w:rsid w:val="008B3CF2"/>
    <w:rsid w:val="008B5414"/>
    <w:rsid w:val="008B69AE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183F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1C9D"/>
    <w:rsid w:val="00912757"/>
    <w:rsid w:val="00914D28"/>
    <w:rsid w:val="009178CE"/>
    <w:rsid w:val="009255DB"/>
    <w:rsid w:val="00931904"/>
    <w:rsid w:val="00937A0A"/>
    <w:rsid w:val="009438BC"/>
    <w:rsid w:val="00951EA0"/>
    <w:rsid w:val="00960151"/>
    <w:rsid w:val="0096059C"/>
    <w:rsid w:val="00961335"/>
    <w:rsid w:val="00961B09"/>
    <w:rsid w:val="00962B28"/>
    <w:rsid w:val="00964B5A"/>
    <w:rsid w:val="00966246"/>
    <w:rsid w:val="009667A5"/>
    <w:rsid w:val="0097097D"/>
    <w:rsid w:val="00971381"/>
    <w:rsid w:val="0097208E"/>
    <w:rsid w:val="00975BA0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E582E"/>
    <w:rsid w:val="009F056B"/>
    <w:rsid w:val="009F4240"/>
    <w:rsid w:val="009F5CFA"/>
    <w:rsid w:val="009F70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0075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0405"/>
    <w:rsid w:val="00A61442"/>
    <w:rsid w:val="00A61BED"/>
    <w:rsid w:val="00A63819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75098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05DEE"/>
    <w:rsid w:val="00B125F4"/>
    <w:rsid w:val="00B14F01"/>
    <w:rsid w:val="00B15679"/>
    <w:rsid w:val="00B1623B"/>
    <w:rsid w:val="00B21103"/>
    <w:rsid w:val="00B25EB2"/>
    <w:rsid w:val="00B30CF4"/>
    <w:rsid w:val="00B311D2"/>
    <w:rsid w:val="00B31858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6537E"/>
    <w:rsid w:val="00B77457"/>
    <w:rsid w:val="00B77CE7"/>
    <w:rsid w:val="00B816CE"/>
    <w:rsid w:val="00B8170B"/>
    <w:rsid w:val="00B855CA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0FEE"/>
    <w:rsid w:val="00BD4F7F"/>
    <w:rsid w:val="00BE05B8"/>
    <w:rsid w:val="00BE4813"/>
    <w:rsid w:val="00BE5268"/>
    <w:rsid w:val="00BE557C"/>
    <w:rsid w:val="00BE5FDD"/>
    <w:rsid w:val="00BE739A"/>
    <w:rsid w:val="00BF085F"/>
    <w:rsid w:val="00BF0923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3938"/>
    <w:rsid w:val="00C16FA2"/>
    <w:rsid w:val="00C22887"/>
    <w:rsid w:val="00C234FD"/>
    <w:rsid w:val="00C2363C"/>
    <w:rsid w:val="00C23CA4"/>
    <w:rsid w:val="00C253B7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4778B"/>
    <w:rsid w:val="00C47D3F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2126"/>
    <w:rsid w:val="00CA2880"/>
    <w:rsid w:val="00CA531D"/>
    <w:rsid w:val="00CA6F0A"/>
    <w:rsid w:val="00CB0AAF"/>
    <w:rsid w:val="00CB128C"/>
    <w:rsid w:val="00CB2C8F"/>
    <w:rsid w:val="00CB66BC"/>
    <w:rsid w:val="00CB7C7F"/>
    <w:rsid w:val="00CC16A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2681"/>
    <w:rsid w:val="00D259B4"/>
    <w:rsid w:val="00D259F2"/>
    <w:rsid w:val="00D34F0A"/>
    <w:rsid w:val="00D44820"/>
    <w:rsid w:val="00D476D3"/>
    <w:rsid w:val="00D515E0"/>
    <w:rsid w:val="00D55982"/>
    <w:rsid w:val="00D62AC3"/>
    <w:rsid w:val="00D62CB5"/>
    <w:rsid w:val="00D633CC"/>
    <w:rsid w:val="00D64C33"/>
    <w:rsid w:val="00D6515F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0E26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2224"/>
    <w:rsid w:val="00E5390B"/>
    <w:rsid w:val="00E53BEA"/>
    <w:rsid w:val="00E54352"/>
    <w:rsid w:val="00E57E69"/>
    <w:rsid w:val="00E60AAE"/>
    <w:rsid w:val="00E66EBA"/>
    <w:rsid w:val="00E67983"/>
    <w:rsid w:val="00E756D7"/>
    <w:rsid w:val="00E764D8"/>
    <w:rsid w:val="00E801AE"/>
    <w:rsid w:val="00E80DCC"/>
    <w:rsid w:val="00E824BB"/>
    <w:rsid w:val="00E84F03"/>
    <w:rsid w:val="00E86C47"/>
    <w:rsid w:val="00E87AD6"/>
    <w:rsid w:val="00E91395"/>
    <w:rsid w:val="00E9289D"/>
    <w:rsid w:val="00E94745"/>
    <w:rsid w:val="00E96068"/>
    <w:rsid w:val="00EA3EE1"/>
    <w:rsid w:val="00EA4CAC"/>
    <w:rsid w:val="00EA5656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0388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1DC4"/>
    <w:rsid w:val="00F03FC2"/>
    <w:rsid w:val="00F10ACD"/>
    <w:rsid w:val="00F11151"/>
    <w:rsid w:val="00F11B72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30B5"/>
    <w:rsid w:val="00F5445C"/>
    <w:rsid w:val="00F56531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09D3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3B9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8DE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Formatvorlage1">
    <w:name w:val="Formatvorlage1"/>
    <w:basedOn w:val="Standard"/>
    <w:link w:val="Formatvorlage1Zchn"/>
    <w:qFormat/>
    <w:rsid w:val="00D6515F"/>
    <w:pPr>
      <w:spacing w:after="120"/>
    </w:pPr>
    <w:rPr>
      <w:rFonts w:eastAsia="Arial"/>
      <w:b/>
      <w:bCs/>
      <w:iCs/>
      <w:color w:val="993366"/>
      <w:sz w:val="36"/>
      <w:szCs w:val="36"/>
      <w:lang w:val="de-AT" w:eastAsia="de-AT"/>
    </w:rPr>
  </w:style>
  <w:style w:type="paragraph" w:customStyle="1" w:styleId="Formatvorlage2">
    <w:name w:val="Formatvorlage2"/>
    <w:basedOn w:val="Formatvorlage1"/>
    <w:link w:val="Formatvorlage2Zchn"/>
    <w:qFormat/>
    <w:rsid w:val="00D6515F"/>
    <w:rPr>
      <w:sz w:val="28"/>
      <w:szCs w:val="28"/>
    </w:rPr>
  </w:style>
  <w:style w:type="character" w:customStyle="1" w:styleId="Formatvorlage1Zchn">
    <w:name w:val="Formatvorlage1 Zchn"/>
    <w:basedOn w:val="Absatz-Standardschriftart"/>
    <w:link w:val="Formatvorlage1"/>
    <w:rsid w:val="00D6515F"/>
    <w:rPr>
      <w:rFonts w:ascii="Arial" w:eastAsia="Arial" w:hAnsi="Arial" w:cs="Arial"/>
      <w:b/>
      <w:bCs/>
      <w:iCs/>
      <w:color w:val="993366"/>
      <w:sz w:val="36"/>
      <w:szCs w:val="36"/>
    </w:rPr>
  </w:style>
  <w:style w:type="character" w:customStyle="1" w:styleId="Formatvorlage2Zchn">
    <w:name w:val="Formatvorlage2 Zchn"/>
    <w:basedOn w:val="Formatvorlage1Zchn"/>
    <w:link w:val="Formatvorlage2"/>
    <w:rsid w:val="00D6515F"/>
    <w:rPr>
      <w:rFonts w:ascii="Arial" w:eastAsia="Arial" w:hAnsi="Arial" w:cs="Arial"/>
      <w:b/>
      <w:bCs/>
      <w:iCs/>
      <w:color w:val="993366"/>
      <w:sz w:val="28"/>
      <w:szCs w:val="28"/>
    </w:rPr>
  </w:style>
  <w:style w:type="paragraph" w:styleId="berarbeitung">
    <w:name w:val="Revision"/>
    <w:hidden/>
    <w:uiPriority w:val="99"/>
    <w:semiHidden/>
    <w:rsid w:val="00E94745"/>
    <w:pPr>
      <w:spacing w:after="0" w:line="240" w:lineRule="auto"/>
    </w:pPr>
    <w:rPr>
      <w:rFonts w:ascii="Arial" w:eastAsia="Times New Roman" w:hAnsi="Arial" w:cs="Arial"/>
      <w:sz w:val="24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numbering" Target="numbering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4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45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FFDA6-E968-4DE0-A15A-F9F4C5797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1487</Words>
  <Characters>9369</Characters>
  <Application>Microsoft Office Word</Application>
  <DocSecurity>0</DocSecurity>
  <Lines>78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2022-01-21T19:20:00Z</dcterms:created>
  <dcterms:modified xsi:type="dcterms:W3CDTF">2022-01-21T19:28:00Z</dcterms:modified>
</cp:coreProperties>
</file>